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6DDAA" w14:textId="77777777" w:rsidR="00B244F7" w:rsidRDefault="007B1C3D">
      <w:pPr>
        <w:spacing w:line="238" w:lineRule="auto"/>
        <w:ind w:right="526"/>
        <w:jc w:val="center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b/>
          <w:bCs/>
          <w:noProof/>
          <w:sz w:val="26"/>
          <w:szCs w:val="26"/>
        </w:rPr>
        <w:drawing>
          <wp:anchor distT="0" distB="0" distL="114300" distR="114300" simplePos="0" relativeHeight="251655168" behindDoc="1" locked="0" layoutInCell="0" allowOverlap="1" wp14:anchorId="30B014BE" wp14:editId="6E188554">
            <wp:simplePos x="0" y="0"/>
            <wp:positionH relativeFrom="page">
              <wp:posOffset>829310</wp:posOffset>
            </wp:positionH>
            <wp:positionV relativeFrom="page">
              <wp:posOffset>792480</wp:posOffset>
            </wp:positionV>
            <wp:extent cx="5480050" cy="90722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907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6"/>
          <w:szCs w:val="26"/>
        </w:rPr>
        <w:t>Klauzula informacyjna dot. przetwarzania danych osobowych na podstawie obowiązku prawnego ciążącego na administratorze (przetwarzanie w związku z ustawą z dnia 24września 2010 r. o ewidencji ludności)</w:t>
      </w:r>
    </w:p>
    <w:p w14:paraId="364280CD" w14:textId="77777777" w:rsidR="00B244F7" w:rsidRDefault="007B1C3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 wp14:anchorId="3DBFCC38" wp14:editId="020A5EFB">
            <wp:simplePos x="0" y="0"/>
            <wp:positionH relativeFrom="column">
              <wp:posOffset>75565</wp:posOffset>
            </wp:positionH>
            <wp:positionV relativeFrom="paragraph">
              <wp:posOffset>-376555</wp:posOffset>
            </wp:positionV>
            <wp:extent cx="5336540" cy="3797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37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0"/>
        <w:gridCol w:w="1780"/>
        <w:gridCol w:w="120"/>
        <w:gridCol w:w="100"/>
        <w:gridCol w:w="740"/>
        <w:gridCol w:w="420"/>
        <w:gridCol w:w="1460"/>
        <w:gridCol w:w="80"/>
        <w:gridCol w:w="240"/>
        <w:gridCol w:w="1240"/>
        <w:gridCol w:w="720"/>
        <w:gridCol w:w="1620"/>
        <w:gridCol w:w="20"/>
      </w:tblGrid>
      <w:tr w:rsidR="00B244F7" w14:paraId="02E9D8FB" w14:textId="77777777">
        <w:trPr>
          <w:trHeight w:val="96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3053FB3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20DA0092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654975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14:paraId="563F98B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0D2545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FFB29E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182A27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BA051BA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06C2EE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14F2D34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585F7F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F86760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46AC655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4F4771E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3EA70A2" w14:textId="77777777">
        <w:trPr>
          <w:trHeight w:val="103"/>
        </w:trPr>
        <w:tc>
          <w:tcPr>
            <w:tcW w:w="20" w:type="dxa"/>
            <w:vAlign w:val="bottom"/>
          </w:tcPr>
          <w:p w14:paraId="6035C6C9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A17F04E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36A9E4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C47D22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14:paraId="2A5513E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vAlign w:val="bottom"/>
          </w:tcPr>
          <w:p w14:paraId="1CE87B0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420" w:type="dxa"/>
            <w:vAlign w:val="bottom"/>
          </w:tcPr>
          <w:p w14:paraId="1DC5732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vAlign w:val="bottom"/>
          </w:tcPr>
          <w:p w14:paraId="3AE02378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vAlign w:val="bottom"/>
          </w:tcPr>
          <w:p w14:paraId="43BD8D2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14:paraId="59DE0EB4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vAlign w:val="bottom"/>
          </w:tcPr>
          <w:p w14:paraId="36E6E5E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20" w:type="dxa"/>
            <w:vAlign w:val="bottom"/>
          </w:tcPr>
          <w:p w14:paraId="530FD3C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620" w:type="dxa"/>
            <w:vAlign w:val="bottom"/>
          </w:tcPr>
          <w:p w14:paraId="213D080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3D6918D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1AC0DB0" w14:textId="77777777">
        <w:trPr>
          <w:trHeight w:val="204"/>
        </w:trPr>
        <w:tc>
          <w:tcPr>
            <w:tcW w:w="20" w:type="dxa"/>
            <w:vAlign w:val="bottom"/>
          </w:tcPr>
          <w:p w14:paraId="53EFB4BE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DF5B83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6A8CBA1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TOŻSAMOŚĆ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498BB6D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025B199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BF0A8C3" w14:textId="77777777" w:rsidR="00B244F7" w:rsidRDefault="007B1C3D">
            <w:pPr>
              <w:spacing w:line="20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Administratorami są:</w:t>
            </w:r>
          </w:p>
        </w:tc>
        <w:tc>
          <w:tcPr>
            <w:tcW w:w="0" w:type="dxa"/>
            <w:vAlign w:val="bottom"/>
          </w:tcPr>
          <w:p w14:paraId="5A873FE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D641DA5" w14:textId="77777777">
        <w:trPr>
          <w:trHeight w:val="211"/>
        </w:trPr>
        <w:tc>
          <w:tcPr>
            <w:tcW w:w="20" w:type="dxa"/>
            <w:vAlign w:val="bottom"/>
          </w:tcPr>
          <w:p w14:paraId="1095E152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0F1CC19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72FB599" w14:textId="77777777" w:rsidR="00B244F7" w:rsidRDefault="007B1C3D">
            <w:pPr>
              <w:spacing w:line="20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ADMINISTRATORA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C56723E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5B698F2F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BA6F608" w14:textId="77777777" w:rsidR="00B244F7" w:rsidRDefault="007B1C3D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1.   Wójt/Burmistrz/Prezydent miasta (do uzupełnienia dane adresowe</w:t>
            </w:r>
          </w:p>
        </w:tc>
        <w:tc>
          <w:tcPr>
            <w:tcW w:w="0" w:type="dxa"/>
            <w:vAlign w:val="bottom"/>
          </w:tcPr>
          <w:p w14:paraId="4F3989B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E01EB53" w14:textId="77777777">
        <w:trPr>
          <w:trHeight w:val="266"/>
        </w:trPr>
        <w:tc>
          <w:tcPr>
            <w:tcW w:w="20" w:type="dxa"/>
            <w:vAlign w:val="bottom"/>
          </w:tcPr>
          <w:p w14:paraId="34D234AF" w14:textId="77777777" w:rsidR="00B244F7" w:rsidRDefault="00B244F7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F3BED38" w14:textId="77777777" w:rsidR="00B244F7" w:rsidRDefault="00B244F7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90880C5" w14:textId="77777777" w:rsidR="00B244F7" w:rsidRDefault="00B244F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640D01F" w14:textId="77777777" w:rsidR="00B244F7" w:rsidRDefault="00B244F7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4F7D04D6" w14:textId="77777777" w:rsidR="00B244F7" w:rsidRDefault="00B244F7">
            <w:pPr>
              <w:rPr>
                <w:sz w:val="23"/>
                <w:szCs w:val="23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0A2F5BD7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urzędu) – w zakresie rejestracji danych w rejestrze PESEL oraz</w:t>
            </w:r>
          </w:p>
        </w:tc>
        <w:tc>
          <w:tcPr>
            <w:tcW w:w="0" w:type="dxa"/>
            <w:vAlign w:val="bottom"/>
          </w:tcPr>
          <w:p w14:paraId="55E2EF4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3660BF4" w14:textId="77777777">
        <w:trPr>
          <w:trHeight w:val="238"/>
        </w:trPr>
        <w:tc>
          <w:tcPr>
            <w:tcW w:w="20" w:type="dxa"/>
            <w:vAlign w:val="bottom"/>
          </w:tcPr>
          <w:p w14:paraId="2AADD76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A2C3A0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DBB8C5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F04B9D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535AD9E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F6565FA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prowadzenia i przetwarzania danych w rejestrze mieszkańców oraz</w:t>
            </w:r>
          </w:p>
        </w:tc>
        <w:tc>
          <w:tcPr>
            <w:tcW w:w="0" w:type="dxa"/>
            <w:vAlign w:val="bottom"/>
          </w:tcPr>
          <w:p w14:paraId="50060E7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7DE117E" w14:textId="77777777">
        <w:trPr>
          <w:trHeight w:val="238"/>
        </w:trPr>
        <w:tc>
          <w:tcPr>
            <w:tcW w:w="20" w:type="dxa"/>
            <w:vAlign w:val="bottom"/>
          </w:tcPr>
          <w:p w14:paraId="4CE55AD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DBDE9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EF684C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2504B7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D6BDC2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4DE9F91F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przechowywanej przez Wójta/Burmistrza/Prezydenta miasta</w:t>
            </w:r>
          </w:p>
        </w:tc>
        <w:tc>
          <w:tcPr>
            <w:tcW w:w="0" w:type="dxa"/>
            <w:vAlign w:val="bottom"/>
          </w:tcPr>
          <w:p w14:paraId="2406E72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587C747" w14:textId="77777777">
        <w:trPr>
          <w:trHeight w:val="238"/>
        </w:trPr>
        <w:tc>
          <w:tcPr>
            <w:tcW w:w="20" w:type="dxa"/>
            <w:vAlign w:val="bottom"/>
          </w:tcPr>
          <w:p w14:paraId="5D51D83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7E01D0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BC6831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99FD24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352241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13E5DD7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dokumentacji pisemnej;</w:t>
            </w:r>
          </w:p>
        </w:tc>
        <w:tc>
          <w:tcPr>
            <w:tcW w:w="0" w:type="dxa"/>
            <w:vAlign w:val="bottom"/>
          </w:tcPr>
          <w:p w14:paraId="00A2EDC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E7296E4" w14:textId="77777777">
        <w:trPr>
          <w:trHeight w:val="240"/>
        </w:trPr>
        <w:tc>
          <w:tcPr>
            <w:tcW w:w="20" w:type="dxa"/>
            <w:vAlign w:val="bottom"/>
          </w:tcPr>
          <w:p w14:paraId="44F4B12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A3E147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AA5447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140A50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5807096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21009FF1" w14:textId="77777777" w:rsidR="00B244F7" w:rsidRDefault="007B1C3D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2.   Minister Cyfryzacji, mający siedzibę w Warszawie (00-060) przy ul.</w:t>
            </w:r>
          </w:p>
        </w:tc>
        <w:tc>
          <w:tcPr>
            <w:tcW w:w="0" w:type="dxa"/>
            <w:vAlign w:val="bottom"/>
          </w:tcPr>
          <w:p w14:paraId="3004AD2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9EFAA90" w14:textId="77777777">
        <w:trPr>
          <w:trHeight w:val="238"/>
        </w:trPr>
        <w:tc>
          <w:tcPr>
            <w:tcW w:w="20" w:type="dxa"/>
            <w:vAlign w:val="bottom"/>
          </w:tcPr>
          <w:p w14:paraId="4D1382B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08B8BA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479CE0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FE1B12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055AC2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11BAD267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Królewskiej 27 – odpowiada za nadawanie numeru PESEL oraz</w:t>
            </w:r>
          </w:p>
        </w:tc>
        <w:tc>
          <w:tcPr>
            <w:tcW w:w="0" w:type="dxa"/>
            <w:vAlign w:val="bottom"/>
          </w:tcPr>
          <w:p w14:paraId="472678A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45F576E" w14:textId="77777777">
        <w:trPr>
          <w:trHeight w:val="238"/>
        </w:trPr>
        <w:tc>
          <w:tcPr>
            <w:tcW w:w="20" w:type="dxa"/>
            <w:vAlign w:val="bottom"/>
          </w:tcPr>
          <w:p w14:paraId="6A6F0E8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18C73E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4476D9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343F95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1C092D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33CED41F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utrzymanie i rozwój rejestru PESEL;</w:t>
            </w:r>
          </w:p>
        </w:tc>
        <w:tc>
          <w:tcPr>
            <w:tcW w:w="0" w:type="dxa"/>
            <w:vAlign w:val="bottom"/>
          </w:tcPr>
          <w:p w14:paraId="20AC7DB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9FE4624" w14:textId="77777777">
        <w:trPr>
          <w:trHeight w:val="238"/>
        </w:trPr>
        <w:tc>
          <w:tcPr>
            <w:tcW w:w="20" w:type="dxa"/>
            <w:vAlign w:val="bottom"/>
          </w:tcPr>
          <w:p w14:paraId="28A9E62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8EF8C8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8EE3A5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6419AD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DDCEAA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F235213" w14:textId="77777777" w:rsidR="00B244F7" w:rsidRDefault="007B1C3D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3.   Minister Spraw Wewnętrznych i Administracji, mający siedzibę w</w:t>
            </w:r>
          </w:p>
        </w:tc>
        <w:tc>
          <w:tcPr>
            <w:tcW w:w="0" w:type="dxa"/>
            <w:vAlign w:val="bottom"/>
          </w:tcPr>
          <w:p w14:paraId="6910865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A12B431" w14:textId="77777777">
        <w:trPr>
          <w:trHeight w:val="238"/>
        </w:trPr>
        <w:tc>
          <w:tcPr>
            <w:tcW w:w="20" w:type="dxa"/>
            <w:vAlign w:val="bottom"/>
          </w:tcPr>
          <w:p w14:paraId="6AD5B60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3B6354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026470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7806CE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4DFAA9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639F8139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Warszawie (02-591) przy ul Stefana Batorego 5 – odpowiada za</w:t>
            </w:r>
          </w:p>
        </w:tc>
        <w:tc>
          <w:tcPr>
            <w:tcW w:w="0" w:type="dxa"/>
            <w:vAlign w:val="bottom"/>
          </w:tcPr>
          <w:p w14:paraId="792D4DE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5E0ED67" w14:textId="77777777">
        <w:trPr>
          <w:trHeight w:val="238"/>
        </w:trPr>
        <w:tc>
          <w:tcPr>
            <w:tcW w:w="20" w:type="dxa"/>
            <w:vAlign w:val="bottom"/>
          </w:tcPr>
          <w:p w14:paraId="1A979FD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5DB74A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F175FC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EC1E36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F3CDFC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1D61791C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kształtowanie jednolitych zasad postępowania w kraju w zakresie</w:t>
            </w:r>
          </w:p>
        </w:tc>
        <w:tc>
          <w:tcPr>
            <w:tcW w:w="0" w:type="dxa"/>
            <w:vAlign w:val="bottom"/>
          </w:tcPr>
          <w:p w14:paraId="3F6FFA4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583B85C" w14:textId="77777777">
        <w:trPr>
          <w:trHeight w:val="240"/>
        </w:trPr>
        <w:tc>
          <w:tcPr>
            <w:tcW w:w="20" w:type="dxa"/>
            <w:vAlign w:val="bottom"/>
          </w:tcPr>
          <w:p w14:paraId="6100551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4CC666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0819FF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7E1933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3D903A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376D6493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ewidencji ludności oraz zapewnia funkcjonowanie wydzielonej sieci</w:t>
            </w:r>
          </w:p>
        </w:tc>
        <w:tc>
          <w:tcPr>
            <w:tcW w:w="0" w:type="dxa"/>
            <w:vAlign w:val="bottom"/>
          </w:tcPr>
          <w:p w14:paraId="7AB8258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58F27DB" w14:textId="77777777">
        <w:trPr>
          <w:trHeight w:val="238"/>
        </w:trPr>
        <w:tc>
          <w:tcPr>
            <w:tcW w:w="20" w:type="dxa"/>
            <w:vAlign w:val="bottom"/>
          </w:tcPr>
          <w:p w14:paraId="2944438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ADEEB3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4F30CD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B3FE50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D42FAD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3D9ED3A4" w14:textId="77777777" w:rsidR="00B244F7" w:rsidRDefault="007B1C3D">
            <w:pPr>
              <w:ind w:left="7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umożliwiającej dostęp do rejestru PESEL.</w:t>
            </w:r>
          </w:p>
        </w:tc>
        <w:tc>
          <w:tcPr>
            <w:tcW w:w="0" w:type="dxa"/>
            <w:vAlign w:val="bottom"/>
          </w:tcPr>
          <w:p w14:paraId="112A0F0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407BA3D" w14:textId="77777777">
        <w:trPr>
          <w:trHeight w:val="34"/>
        </w:trPr>
        <w:tc>
          <w:tcPr>
            <w:tcW w:w="20" w:type="dxa"/>
            <w:vAlign w:val="bottom"/>
          </w:tcPr>
          <w:p w14:paraId="2FF8CBC2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shd w:val="clear" w:color="auto" w:fill="D9D9D9"/>
            <w:vAlign w:val="bottom"/>
          </w:tcPr>
          <w:p w14:paraId="76ADAB1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F89747B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57469EE0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vAlign w:val="bottom"/>
          </w:tcPr>
          <w:p w14:paraId="4B49CB85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Align w:val="bottom"/>
          </w:tcPr>
          <w:p w14:paraId="6911867B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vAlign w:val="bottom"/>
          </w:tcPr>
          <w:p w14:paraId="6060FC5E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vAlign w:val="bottom"/>
          </w:tcPr>
          <w:p w14:paraId="03BE7A45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14:paraId="3D654D8F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Align w:val="bottom"/>
          </w:tcPr>
          <w:p w14:paraId="725D2C08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Align w:val="bottom"/>
          </w:tcPr>
          <w:p w14:paraId="7B6F1AE0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Align w:val="bottom"/>
          </w:tcPr>
          <w:p w14:paraId="7066F9D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398B6753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5206FDEB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27807CE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74422A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BF222C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732C27E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003579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B449FD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14:paraId="32B5B0D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14:paraId="7F4ECBD6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CEEC61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F33486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14:paraId="2D6CCF7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4260B9D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13C729C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5A999C1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790E4DD" w14:textId="77777777">
        <w:trPr>
          <w:trHeight w:val="102"/>
        </w:trPr>
        <w:tc>
          <w:tcPr>
            <w:tcW w:w="20" w:type="dxa"/>
            <w:vAlign w:val="bottom"/>
          </w:tcPr>
          <w:p w14:paraId="71480419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2D22A3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03AA78FE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DF0693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14:paraId="4B020F25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520" w:type="dxa"/>
            <w:gridSpan w:val="8"/>
            <w:vMerge w:val="restart"/>
            <w:vAlign w:val="bottom"/>
          </w:tcPr>
          <w:p w14:paraId="290BCAF2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 administratorem – Wójtem/Burmistrzem/Prezydentem miasta można się</w:t>
            </w:r>
          </w:p>
        </w:tc>
        <w:tc>
          <w:tcPr>
            <w:tcW w:w="0" w:type="dxa"/>
            <w:vAlign w:val="bottom"/>
          </w:tcPr>
          <w:p w14:paraId="44756AD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E8EDB99" w14:textId="77777777">
        <w:trPr>
          <w:trHeight w:val="204"/>
        </w:trPr>
        <w:tc>
          <w:tcPr>
            <w:tcW w:w="20" w:type="dxa"/>
            <w:vAlign w:val="bottom"/>
          </w:tcPr>
          <w:p w14:paraId="3CA8F0E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82F19C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01FD8A5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6B00BC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5AC0E70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Merge/>
            <w:vAlign w:val="bottom"/>
          </w:tcPr>
          <w:p w14:paraId="356AD8C5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5F0ADB60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A4897A7" w14:textId="77777777">
        <w:trPr>
          <w:trHeight w:val="211"/>
        </w:trPr>
        <w:tc>
          <w:tcPr>
            <w:tcW w:w="20" w:type="dxa"/>
            <w:vAlign w:val="bottom"/>
          </w:tcPr>
          <w:p w14:paraId="098B61BD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3314B61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5259929" w14:textId="77777777" w:rsidR="00B244F7" w:rsidRDefault="007B1C3D">
            <w:pPr>
              <w:spacing w:line="20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KONTAKTOWE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E719A54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073A5998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648BBDDC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skontaktowaćpisemnie na adres siedziby administratora</w:t>
            </w:r>
          </w:p>
        </w:tc>
        <w:tc>
          <w:tcPr>
            <w:tcW w:w="0" w:type="dxa"/>
            <w:vAlign w:val="bottom"/>
          </w:tcPr>
          <w:p w14:paraId="5FFF901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A3EDE50" w14:textId="77777777">
        <w:trPr>
          <w:trHeight w:val="199"/>
        </w:trPr>
        <w:tc>
          <w:tcPr>
            <w:tcW w:w="20" w:type="dxa"/>
            <w:vAlign w:val="bottom"/>
          </w:tcPr>
          <w:p w14:paraId="7DEEC9D1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CC1433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D3BC123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ADMINISTRATORA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86D2BB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3F33CB3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vAlign w:val="bottom"/>
          </w:tcPr>
          <w:p w14:paraId="41073FB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420" w:type="dxa"/>
            <w:vAlign w:val="bottom"/>
          </w:tcPr>
          <w:p w14:paraId="4E232CD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460" w:type="dxa"/>
            <w:vAlign w:val="bottom"/>
          </w:tcPr>
          <w:p w14:paraId="367AF44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vAlign w:val="bottom"/>
          </w:tcPr>
          <w:p w14:paraId="25FA94B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14:paraId="19284EE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14:paraId="3A66E721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vAlign w:val="bottom"/>
          </w:tcPr>
          <w:p w14:paraId="18BDAB3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620" w:type="dxa"/>
            <w:vAlign w:val="bottom"/>
          </w:tcPr>
          <w:p w14:paraId="3F5E28B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1A4D804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94BBFD1" w14:textId="77777777">
        <w:trPr>
          <w:trHeight w:val="305"/>
        </w:trPr>
        <w:tc>
          <w:tcPr>
            <w:tcW w:w="20" w:type="dxa"/>
            <w:vAlign w:val="bottom"/>
          </w:tcPr>
          <w:p w14:paraId="48E37795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96F64C5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179CB03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86DE5B7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B127D18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F55AC80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Z administratorem – Ministrem Cyfryzacji można się </w:t>
            </w:r>
            <w:r>
              <w:rPr>
                <w:rFonts w:ascii="Arial" w:eastAsia="Arial" w:hAnsi="Arial" w:cs="Arial"/>
                <w:sz w:val="18"/>
                <w:szCs w:val="18"/>
              </w:rPr>
              <w:t>skontaktować poprzez</w:t>
            </w:r>
          </w:p>
        </w:tc>
        <w:tc>
          <w:tcPr>
            <w:tcW w:w="0" w:type="dxa"/>
            <w:vAlign w:val="bottom"/>
          </w:tcPr>
          <w:p w14:paraId="74C79FD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D446AA2" w14:textId="77777777">
        <w:trPr>
          <w:trHeight w:val="238"/>
        </w:trPr>
        <w:tc>
          <w:tcPr>
            <w:tcW w:w="20" w:type="dxa"/>
            <w:vAlign w:val="bottom"/>
          </w:tcPr>
          <w:p w14:paraId="5A0A7E2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F95A39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AB1850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749986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D68F4C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E840B39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adres email iod@mc.gov.pl, formularz kontaktowy pod adresem</w:t>
            </w:r>
          </w:p>
        </w:tc>
        <w:tc>
          <w:tcPr>
            <w:tcW w:w="0" w:type="dxa"/>
            <w:vAlign w:val="bottom"/>
          </w:tcPr>
          <w:p w14:paraId="2AAF971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88050B3" w14:textId="77777777">
        <w:trPr>
          <w:trHeight w:val="221"/>
        </w:trPr>
        <w:tc>
          <w:tcPr>
            <w:tcW w:w="20" w:type="dxa"/>
            <w:vAlign w:val="bottom"/>
          </w:tcPr>
          <w:p w14:paraId="34BB8672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92182BB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5A10611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D72949C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2FBC2E17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6141074A" w14:textId="77777777" w:rsidR="00B244F7" w:rsidRDefault="007B1C3D">
            <w:pPr>
              <w:rPr>
                <w:rFonts w:ascii="Arial" w:eastAsia="Arial" w:hAnsi="Arial" w:cs="Arial"/>
                <w:color w:val="0563C1"/>
                <w:sz w:val="18"/>
                <w:szCs w:val="18"/>
              </w:rPr>
            </w:pPr>
            <w:hyperlink r:id="rId7">
              <w:r>
                <w:rPr>
                  <w:rFonts w:ascii="Arial" w:eastAsia="Arial" w:hAnsi="Arial" w:cs="Arial"/>
                  <w:color w:val="0563C1"/>
                  <w:sz w:val="18"/>
                  <w:szCs w:val="18"/>
                </w:rPr>
                <w:t>https://www.gov.pl/cyfryzacja/kontakt</w:t>
              </w:r>
              <w:r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, </w:t>
              </w:r>
            </w:hyperlink>
            <w:r>
              <w:rPr>
                <w:rFonts w:ascii="Arial" w:eastAsia="Arial" w:hAnsi="Arial" w:cs="Arial"/>
                <w:color w:val="0563C1"/>
                <w:sz w:val="18"/>
                <w:szCs w:val="18"/>
              </w:rPr>
              <w:t xml:space="preserve">lub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pisemnie na adres siedziby</w:t>
            </w:r>
          </w:p>
        </w:tc>
        <w:tc>
          <w:tcPr>
            <w:tcW w:w="0" w:type="dxa"/>
            <w:vAlign w:val="bottom"/>
          </w:tcPr>
          <w:p w14:paraId="16C1810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651B935" w14:textId="77777777">
        <w:trPr>
          <w:trHeight w:val="234"/>
        </w:trPr>
        <w:tc>
          <w:tcPr>
            <w:tcW w:w="20" w:type="dxa"/>
            <w:vAlign w:val="bottom"/>
          </w:tcPr>
          <w:p w14:paraId="0DA4A45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8" w:space="0" w:color="D9D9D9"/>
            </w:tcBorders>
            <w:shd w:val="clear" w:color="auto" w:fill="D9D9D9"/>
            <w:vAlign w:val="bottom"/>
          </w:tcPr>
          <w:p w14:paraId="00426C9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8" w:space="0" w:color="D9D9D9"/>
            </w:tcBorders>
            <w:shd w:val="clear" w:color="auto" w:fill="D9D9D9"/>
            <w:vAlign w:val="bottom"/>
          </w:tcPr>
          <w:p w14:paraId="0F4D7AE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14:paraId="2A71E9A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F1CC6A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5"/>
            <w:tcBorders>
              <w:top w:val="single" w:sz="8" w:space="0" w:color="0563C1"/>
            </w:tcBorders>
            <w:vAlign w:val="bottom"/>
          </w:tcPr>
          <w:p w14:paraId="3DFD8F58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administratora.</w:t>
            </w:r>
          </w:p>
        </w:tc>
        <w:tc>
          <w:tcPr>
            <w:tcW w:w="3580" w:type="dxa"/>
            <w:gridSpan w:val="3"/>
            <w:vAlign w:val="bottom"/>
          </w:tcPr>
          <w:p w14:paraId="4370EFE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14:paraId="5EB0F91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35BABB0" w14:textId="77777777">
        <w:trPr>
          <w:trHeight w:val="478"/>
        </w:trPr>
        <w:tc>
          <w:tcPr>
            <w:tcW w:w="20" w:type="dxa"/>
            <w:vAlign w:val="bottom"/>
          </w:tcPr>
          <w:p w14:paraId="483B00C4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A99493B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59B10BD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8DDCDE5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0309C9C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43F50562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 administratorem – Ministrem Spraw Wewnętrznych i Administracji można się</w:t>
            </w:r>
          </w:p>
        </w:tc>
        <w:tc>
          <w:tcPr>
            <w:tcW w:w="0" w:type="dxa"/>
            <w:vAlign w:val="bottom"/>
          </w:tcPr>
          <w:p w14:paraId="29DC4BF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4B5B102" w14:textId="77777777">
        <w:trPr>
          <w:trHeight w:val="221"/>
        </w:trPr>
        <w:tc>
          <w:tcPr>
            <w:tcW w:w="20" w:type="dxa"/>
            <w:vAlign w:val="bottom"/>
          </w:tcPr>
          <w:p w14:paraId="6ED627B2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8BDD0AD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4FB3DD0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57F1A8D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782A395C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06E769B9" w14:textId="77777777" w:rsidR="00B244F7" w:rsidRDefault="007B1C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skontaktować poprzez adres mail </w:t>
            </w:r>
            <w:hyperlink r:id="rId8"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iod@mswia.gov.pl, 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>formularz kontaktory pod</w:t>
            </w:r>
          </w:p>
        </w:tc>
        <w:tc>
          <w:tcPr>
            <w:tcW w:w="0" w:type="dxa"/>
            <w:vAlign w:val="bottom"/>
          </w:tcPr>
          <w:p w14:paraId="76CF95E0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2513CDF" w14:textId="77777777">
        <w:trPr>
          <w:trHeight w:val="20"/>
        </w:trPr>
        <w:tc>
          <w:tcPr>
            <w:tcW w:w="20" w:type="dxa"/>
            <w:vAlign w:val="bottom"/>
          </w:tcPr>
          <w:p w14:paraId="19544C4E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200171D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8839803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B6B9B2F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14:paraId="0A2D29BA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740" w:type="dxa"/>
            <w:vAlign w:val="bottom"/>
          </w:tcPr>
          <w:p w14:paraId="01A67B46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20" w:type="dxa"/>
            <w:vAlign w:val="bottom"/>
          </w:tcPr>
          <w:p w14:paraId="6AD3D078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vAlign w:val="bottom"/>
          </w:tcPr>
          <w:p w14:paraId="5AF17398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0" w:type="dxa"/>
            <w:vAlign w:val="bottom"/>
          </w:tcPr>
          <w:p w14:paraId="7BEC7817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80" w:type="dxa"/>
            <w:gridSpan w:val="2"/>
            <w:shd w:val="clear" w:color="auto" w:fill="000000"/>
            <w:vAlign w:val="bottom"/>
          </w:tcPr>
          <w:p w14:paraId="39C7FD72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720" w:type="dxa"/>
            <w:vAlign w:val="bottom"/>
          </w:tcPr>
          <w:p w14:paraId="4852D841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20" w:type="dxa"/>
            <w:vAlign w:val="bottom"/>
          </w:tcPr>
          <w:p w14:paraId="2D3F074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14:paraId="660754E8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2F2ED7BF" w14:textId="77777777">
        <w:trPr>
          <w:trHeight w:val="218"/>
        </w:trPr>
        <w:tc>
          <w:tcPr>
            <w:tcW w:w="20" w:type="dxa"/>
            <w:vAlign w:val="bottom"/>
          </w:tcPr>
          <w:p w14:paraId="419902C4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60BE52F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163F698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2F7F9BC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5E349D4D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2383846B" w14:textId="77777777" w:rsidR="00B244F7" w:rsidRDefault="007B1C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adresem </w:t>
            </w:r>
            <w:hyperlink r:id="rId9"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https://www.gov.pl/web/mswia/formularz-kontaktowy 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>lub pisemnie na</w:t>
            </w:r>
          </w:p>
        </w:tc>
        <w:tc>
          <w:tcPr>
            <w:tcW w:w="0" w:type="dxa"/>
            <w:vAlign w:val="bottom"/>
          </w:tcPr>
          <w:p w14:paraId="077BB080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093D4AC" w14:textId="77777777">
        <w:trPr>
          <w:trHeight w:val="20"/>
        </w:trPr>
        <w:tc>
          <w:tcPr>
            <w:tcW w:w="20" w:type="dxa"/>
            <w:vAlign w:val="bottom"/>
          </w:tcPr>
          <w:p w14:paraId="33178B8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950D5BF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D24C51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6AA1937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14:paraId="6696113E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740" w:type="dxa"/>
            <w:vAlign w:val="bottom"/>
          </w:tcPr>
          <w:p w14:paraId="2620758E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14:paraId="464A8FFE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shd w:val="clear" w:color="auto" w:fill="000000"/>
            <w:vAlign w:val="bottom"/>
          </w:tcPr>
          <w:p w14:paraId="3582E116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80" w:type="dxa"/>
            <w:gridSpan w:val="4"/>
            <w:shd w:val="clear" w:color="auto" w:fill="000000"/>
            <w:vAlign w:val="bottom"/>
          </w:tcPr>
          <w:p w14:paraId="7901CC5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20" w:type="dxa"/>
            <w:vAlign w:val="bottom"/>
          </w:tcPr>
          <w:p w14:paraId="55097DD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14:paraId="682DD010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71096947" w14:textId="77777777">
        <w:trPr>
          <w:trHeight w:val="234"/>
        </w:trPr>
        <w:tc>
          <w:tcPr>
            <w:tcW w:w="20" w:type="dxa"/>
            <w:vAlign w:val="bottom"/>
          </w:tcPr>
          <w:p w14:paraId="0252A2A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73798A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AE8BF7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E057BC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369D1B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D9F2647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adres siedziby administratora.</w:t>
            </w:r>
          </w:p>
        </w:tc>
        <w:tc>
          <w:tcPr>
            <w:tcW w:w="0" w:type="dxa"/>
            <w:vAlign w:val="bottom"/>
          </w:tcPr>
          <w:p w14:paraId="5D8C78F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628B40E" w14:textId="77777777">
        <w:trPr>
          <w:trHeight w:val="36"/>
        </w:trPr>
        <w:tc>
          <w:tcPr>
            <w:tcW w:w="20" w:type="dxa"/>
            <w:vAlign w:val="bottom"/>
          </w:tcPr>
          <w:p w14:paraId="1118C8EC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880" w:type="dxa"/>
            <w:gridSpan w:val="2"/>
            <w:shd w:val="clear" w:color="auto" w:fill="D9D9D9"/>
            <w:vAlign w:val="bottom"/>
          </w:tcPr>
          <w:p w14:paraId="7EE0D096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1AEF5F1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001DE450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vAlign w:val="bottom"/>
          </w:tcPr>
          <w:p w14:paraId="15CC88AA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Align w:val="bottom"/>
          </w:tcPr>
          <w:p w14:paraId="62A38CB1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vAlign w:val="bottom"/>
          </w:tcPr>
          <w:p w14:paraId="37594D95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vAlign w:val="bottom"/>
          </w:tcPr>
          <w:p w14:paraId="78020CAA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vAlign w:val="bottom"/>
          </w:tcPr>
          <w:p w14:paraId="01ACD72A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vAlign w:val="bottom"/>
          </w:tcPr>
          <w:p w14:paraId="5EC70E0B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720" w:type="dxa"/>
            <w:vAlign w:val="bottom"/>
          </w:tcPr>
          <w:p w14:paraId="1572A726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Align w:val="bottom"/>
          </w:tcPr>
          <w:p w14:paraId="6A831D8A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431134F0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282ACF1E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29040E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880" w:type="dxa"/>
            <w:gridSpan w:val="2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31679C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204B2A1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E9AFA9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gridSpan w:val="2"/>
            <w:tcBorders>
              <w:bottom w:val="single" w:sz="8" w:space="0" w:color="auto"/>
            </w:tcBorders>
            <w:vAlign w:val="bottom"/>
          </w:tcPr>
          <w:p w14:paraId="1A8D4AB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14:paraId="3977A3F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3900" w:type="dxa"/>
            <w:gridSpan w:val="5"/>
            <w:tcBorders>
              <w:bottom w:val="single" w:sz="8" w:space="0" w:color="auto"/>
            </w:tcBorders>
            <w:vAlign w:val="bottom"/>
          </w:tcPr>
          <w:p w14:paraId="3DDB47D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2060445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E77F51F" w14:textId="77777777">
        <w:trPr>
          <w:trHeight w:val="103"/>
        </w:trPr>
        <w:tc>
          <w:tcPr>
            <w:tcW w:w="20" w:type="dxa"/>
            <w:vAlign w:val="bottom"/>
          </w:tcPr>
          <w:p w14:paraId="0D588200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77FF42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2C6077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219E3E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14:paraId="564A110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vAlign w:val="bottom"/>
          </w:tcPr>
          <w:p w14:paraId="727C252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420" w:type="dxa"/>
            <w:vAlign w:val="bottom"/>
          </w:tcPr>
          <w:p w14:paraId="1FA9A9A0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vAlign w:val="bottom"/>
          </w:tcPr>
          <w:p w14:paraId="4ADD26FB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vAlign w:val="bottom"/>
          </w:tcPr>
          <w:p w14:paraId="212D4C7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14:paraId="61DA5C0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vAlign w:val="bottom"/>
          </w:tcPr>
          <w:p w14:paraId="110A1FC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720" w:type="dxa"/>
            <w:vAlign w:val="bottom"/>
          </w:tcPr>
          <w:p w14:paraId="4C7148CA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620" w:type="dxa"/>
            <w:vAlign w:val="bottom"/>
          </w:tcPr>
          <w:p w14:paraId="31025C2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4295234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D105D15" w14:textId="77777777">
        <w:trPr>
          <w:trHeight w:val="204"/>
        </w:trPr>
        <w:tc>
          <w:tcPr>
            <w:tcW w:w="20" w:type="dxa"/>
            <w:vAlign w:val="bottom"/>
          </w:tcPr>
          <w:p w14:paraId="0B03904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2C31B4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1F98B8B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6B21C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21FC61D5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6A41F03C" w14:textId="77777777" w:rsidR="00B244F7" w:rsidRDefault="007B1C3D">
            <w:pPr>
              <w:spacing w:line="20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Administrator – Wójt/Burmistrz/Prezydent miasta wyznaczył inspektora ochrony</w:t>
            </w:r>
          </w:p>
        </w:tc>
        <w:tc>
          <w:tcPr>
            <w:tcW w:w="0" w:type="dxa"/>
            <w:vAlign w:val="bottom"/>
          </w:tcPr>
          <w:p w14:paraId="7EAA0F0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49637BD" w14:textId="77777777">
        <w:trPr>
          <w:trHeight w:val="209"/>
        </w:trPr>
        <w:tc>
          <w:tcPr>
            <w:tcW w:w="20" w:type="dxa"/>
            <w:vAlign w:val="bottom"/>
          </w:tcPr>
          <w:p w14:paraId="57CFD61B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B559DBA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E90D331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KONTAKTOWE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502EADA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2BF85DFA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239FCCF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danych, z którym może się Pani / Pan skontaktować poprzez</w:t>
            </w:r>
          </w:p>
        </w:tc>
        <w:tc>
          <w:tcPr>
            <w:tcW w:w="0" w:type="dxa"/>
            <w:vAlign w:val="bottom"/>
          </w:tcPr>
          <w:p w14:paraId="35A48BD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C522676" w14:textId="77777777">
        <w:trPr>
          <w:trHeight w:val="199"/>
        </w:trPr>
        <w:tc>
          <w:tcPr>
            <w:tcW w:w="20" w:type="dxa"/>
            <w:vAlign w:val="bottom"/>
          </w:tcPr>
          <w:p w14:paraId="11E505B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A18C58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35D83AF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INSPEKTORA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591B5A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71F2A2C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Merge w:val="restart"/>
            <w:vAlign w:val="bottom"/>
          </w:tcPr>
          <w:p w14:paraId="045BA7B4" w14:textId="4D5D8A31" w:rsidR="00B244F7" w:rsidRPr="00D05900" w:rsidRDefault="00D05900">
            <w:pPr>
              <w:rPr>
                <w:sz w:val="18"/>
                <w:szCs w:val="18"/>
              </w:rPr>
            </w:pPr>
            <w:r w:rsidRPr="00D05900">
              <w:rPr>
                <w:rFonts w:ascii="Arial" w:eastAsia="Arial" w:hAnsi="Arial" w:cs="Arial"/>
                <w:sz w:val="18"/>
                <w:szCs w:val="18"/>
              </w:rPr>
              <w:t>iod@maszewo.pl</w:t>
            </w:r>
          </w:p>
        </w:tc>
        <w:tc>
          <w:tcPr>
            <w:tcW w:w="0" w:type="dxa"/>
            <w:vAlign w:val="bottom"/>
          </w:tcPr>
          <w:p w14:paraId="4B3D5E2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6672402" w14:textId="77777777">
        <w:trPr>
          <w:trHeight w:val="53"/>
        </w:trPr>
        <w:tc>
          <w:tcPr>
            <w:tcW w:w="20" w:type="dxa"/>
            <w:vAlign w:val="bottom"/>
          </w:tcPr>
          <w:p w14:paraId="469A2EFF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409B3F8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234A07F0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highlight w:val="lightGray"/>
              </w:rPr>
              <w:t>OCHRONY 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A1F49AB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14:paraId="4D5A09E6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6520" w:type="dxa"/>
            <w:gridSpan w:val="8"/>
            <w:vMerge/>
            <w:vAlign w:val="bottom"/>
          </w:tcPr>
          <w:p w14:paraId="123AA229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6E6BBE0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47AF63E" w14:textId="77777777">
        <w:trPr>
          <w:trHeight w:val="156"/>
        </w:trPr>
        <w:tc>
          <w:tcPr>
            <w:tcW w:w="20" w:type="dxa"/>
            <w:vAlign w:val="bottom"/>
          </w:tcPr>
          <w:p w14:paraId="2DDD438F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C758ED5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64F53899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E8940C4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14:paraId="62866A5B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740" w:type="dxa"/>
            <w:vAlign w:val="bottom"/>
          </w:tcPr>
          <w:p w14:paraId="59AB0604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420" w:type="dxa"/>
            <w:vAlign w:val="bottom"/>
          </w:tcPr>
          <w:p w14:paraId="1112A2F2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460" w:type="dxa"/>
            <w:vAlign w:val="bottom"/>
          </w:tcPr>
          <w:p w14:paraId="1301C913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vAlign w:val="bottom"/>
          </w:tcPr>
          <w:p w14:paraId="468BA95B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14:paraId="76ECDE86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240" w:type="dxa"/>
            <w:vAlign w:val="bottom"/>
          </w:tcPr>
          <w:p w14:paraId="7821AC0B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720" w:type="dxa"/>
            <w:vAlign w:val="bottom"/>
          </w:tcPr>
          <w:p w14:paraId="3ED21B75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1620" w:type="dxa"/>
            <w:vAlign w:val="bottom"/>
          </w:tcPr>
          <w:p w14:paraId="1D741BEA" w14:textId="77777777" w:rsidR="00B244F7" w:rsidRDefault="00B244F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0A5FB3A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850F061" w14:textId="77777777">
        <w:trPr>
          <w:trHeight w:val="322"/>
        </w:trPr>
        <w:tc>
          <w:tcPr>
            <w:tcW w:w="20" w:type="dxa"/>
            <w:vAlign w:val="bottom"/>
          </w:tcPr>
          <w:p w14:paraId="4C455854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B5A6403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5BB843A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5CCADAA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82F31B2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15923276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Administrator – Minister Cyfryzacji wyznaczył inspektora ochrony danych, z</w:t>
            </w:r>
          </w:p>
        </w:tc>
        <w:tc>
          <w:tcPr>
            <w:tcW w:w="0" w:type="dxa"/>
            <w:vAlign w:val="bottom"/>
          </w:tcPr>
          <w:p w14:paraId="24A6A69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5AF8168" w14:textId="77777777">
        <w:trPr>
          <w:trHeight w:val="238"/>
        </w:trPr>
        <w:tc>
          <w:tcPr>
            <w:tcW w:w="20" w:type="dxa"/>
            <w:vAlign w:val="bottom"/>
          </w:tcPr>
          <w:p w14:paraId="44227BB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9F0604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5AABDB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23BFBC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237D2C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129DAD9B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którym może się Pani / Pan skontaktować poprzez email iod@mc.gov.pl, lub</w:t>
            </w:r>
          </w:p>
        </w:tc>
        <w:tc>
          <w:tcPr>
            <w:tcW w:w="0" w:type="dxa"/>
            <w:vAlign w:val="bottom"/>
          </w:tcPr>
          <w:p w14:paraId="4619C53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816F6FD" w14:textId="77777777">
        <w:trPr>
          <w:trHeight w:val="238"/>
        </w:trPr>
        <w:tc>
          <w:tcPr>
            <w:tcW w:w="20" w:type="dxa"/>
            <w:vAlign w:val="bottom"/>
          </w:tcPr>
          <w:p w14:paraId="190455F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663914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4C8CD0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66F1C0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F93FEA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B9C5381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pisemnie na adres siedziby administratora.</w:t>
            </w:r>
          </w:p>
        </w:tc>
        <w:tc>
          <w:tcPr>
            <w:tcW w:w="0" w:type="dxa"/>
            <w:vAlign w:val="bottom"/>
          </w:tcPr>
          <w:p w14:paraId="373C871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2BF1655" w14:textId="77777777">
        <w:trPr>
          <w:trHeight w:val="478"/>
        </w:trPr>
        <w:tc>
          <w:tcPr>
            <w:tcW w:w="20" w:type="dxa"/>
            <w:vAlign w:val="bottom"/>
          </w:tcPr>
          <w:p w14:paraId="140E10E5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AAAD184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634BB3A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FFF66BB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414D26C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DD965CE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Administrator – Minister Spraw </w:t>
            </w:r>
            <w:r>
              <w:rPr>
                <w:rFonts w:ascii="Arial" w:eastAsia="Arial" w:hAnsi="Arial" w:cs="Arial"/>
                <w:sz w:val="18"/>
                <w:szCs w:val="18"/>
              </w:rPr>
              <w:t>Wewnętrznych i Administracji wyznaczył</w:t>
            </w:r>
          </w:p>
        </w:tc>
        <w:tc>
          <w:tcPr>
            <w:tcW w:w="0" w:type="dxa"/>
            <w:vAlign w:val="bottom"/>
          </w:tcPr>
          <w:p w14:paraId="7823715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3F29DD4" w14:textId="77777777">
        <w:trPr>
          <w:trHeight w:val="238"/>
        </w:trPr>
        <w:tc>
          <w:tcPr>
            <w:tcW w:w="20" w:type="dxa"/>
            <w:vAlign w:val="bottom"/>
          </w:tcPr>
          <w:p w14:paraId="77C86F8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F6C68A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CF816A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489D6C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701E03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0E03A036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inspektora ochrony danych, z którym może się Pani / Pan skontaktować</w:t>
            </w:r>
          </w:p>
        </w:tc>
        <w:tc>
          <w:tcPr>
            <w:tcW w:w="0" w:type="dxa"/>
            <w:vAlign w:val="bottom"/>
          </w:tcPr>
          <w:p w14:paraId="3C25DF4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93903CD" w14:textId="77777777">
        <w:trPr>
          <w:trHeight w:val="221"/>
        </w:trPr>
        <w:tc>
          <w:tcPr>
            <w:tcW w:w="20" w:type="dxa"/>
            <w:vAlign w:val="bottom"/>
          </w:tcPr>
          <w:p w14:paraId="5D9D7FFE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E441307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49AF8FE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84EEF15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2736C50F" w14:textId="77777777" w:rsidR="00B244F7" w:rsidRDefault="00B244F7">
            <w:pPr>
              <w:rPr>
                <w:sz w:val="19"/>
                <w:szCs w:val="19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B328E69" w14:textId="77777777" w:rsidR="00B244F7" w:rsidRDefault="007B1C3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poprzez email </w:t>
            </w:r>
            <w:hyperlink r:id="rId10">
              <w:r>
                <w:rPr>
                  <w:rFonts w:ascii="Arial" w:eastAsia="Arial" w:hAnsi="Arial" w:cs="Arial"/>
                  <w:color w:val="0563C1"/>
                  <w:sz w:val="18"/>
                  <w:szCs w:val="18"/>
                </w:rPr>
                <w:t>iod@mswia.gov.pl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 xml:space="preserve">lub pisemnie na adres siedziby </w:t>
            </w:r>
            <w:r>
              <w:rPr>
                <w:rFonts w:ascii="Arial" w:eastAsia="Arial" w:hAnsi="Arial" w:cs="Arial"/>
                <w:sz w:val="18"/>
                <w:szCs w:val="18"/>
              </w:rPr>
              <w:t>administratora.</w:t>
            </w:r>
          </w:p>
        </w:tc>
        <w:tc>
          <w:tcPr>
            <w:tcW w:w="0" w:type="dxa"/>
            <w:vAlign w:val="bottom"/>
          </w:tcPr>
          <w:p w14:paraId="5D8E5AA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748EA9A" w14:textId="77777777">
        <w:trPr>
          <w:trHeight w:val="20"/>
        </w:trPr>
        <w:tc>
          <w:tcPr>
            <w:tcW w:w="20" w:type="dxa"/>
            <w:vAlign w:val="bottom"/>
          </w:tcPr>
          <w:p w14:paraId="5B53935B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048F9A1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A9D5AB8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1AE3EC2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14:paraId="14AA39F9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160" w:type="dxa"/>
            <w:gridSpan w:val="2"/>
            <w:vAlign w:val="bottom"/>
          </w:tcPr>
          <w:p w14:paraId="617EC05A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60" w:type="dxa"/>
            <w:shd w:val="clear" w:color="auto" w:fill="0563C1"/>
            <w:vAlign w:val="bottom"/>
          </w:tcPr>
          <w:p w14:paraId="56A624B2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900" w:type="dxa"/>
            <w:gridSpan w:val="5"/>
            <w:vAlign w:val="bottom"/>
          </w:tcPr>
          <w:p w14:paraId="3EDA9F00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14:paraId="641290C6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4898D910" w14:textId="77777777">
        <w:trPr>
          <w:trHeight w:val="473"/>
        </w:trPr>
        <w:tc>
          <w:tcPr>
            <w:tcW w:w="20" w:type="dxa"/>
            <w:vAlign w:val="bottom"/>
          </w:tcPr>
          <w:p w14:paraId="035CD44A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B48D328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3D968D1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696F81C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8B9305F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381A36C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 każdym z wymienionych inspektorów ochrony danych można się kontaktować</w:t>
            </w:r>
          </w:p>
        </w:tc>
        <w:tc>
          <w:tcPr>
            <w:tcW w:w="0" w:type="dxa"/>
            <w:vAlign w:val="bottom"/>
          </w:tcPr>
          <w:p w14:paraId="4F674A4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0C66C67" w14:textId="77777777">
        <w:trPr>
          <w:trHeight w:val="240"/>
        </w:trPr>
        <w:tc>
          <w:tcPr>
            <w:tcW w:w="20" w:type="dxa"/>
            <w:vAlign w:val="bottom"/>
          </w:tcPr>
          <w:p w14:paraId="2ACC03C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FBA596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B05FD9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FDE9D3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A43120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2A16E9AA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we wszystkich sprawach dotyczących przetwarzania danych osobowych oraz</w:t>
            </w:r>
          </w:p>
        </w:tc>
        <w:tc>
          <w:tcPr>
            <w:tcW w:w="0" w:type="dxa"/>
            <w:vAlign w:val="bottom"/>
          </w:tcPr>
          <w:p w14:paraId="4C0ED9C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BA3C84C" w14:textId="77777777">
        <w:trPr>
          <w:trHeight w:val="238"/>
        </w:trPr>
        <w:tc>
          <w:tcPr>
            <w:tcW w:w="20" w:type="dxa"/>
            <w:vAlign w:val="bottom"/>
          </w:tcPr>
          <w:p w14:paraId="0739B0F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B45DB6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1FECDB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725DFE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30AC01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0E78D84D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korzystania z praw związanych z przetwarzaniem danych, które </w:t>
            </w:r>
            <w:r>
              <w:rPr>
                <w:rFonts w:ascii="Arial" w:eastAsia="Arial" w:hAnsi="Arial" w:cs="Arial"/>
                <w:sz w:val="18"/>
                <w:szCs w:val="18"/>
              </w:rPr>
              <w:t>pozostają w</w:t>
            </w:r>
          </w:p>
        </w:tc>
        <w:tc>
          <w:tcPr>
            <w:tcW w:w="0" w:type="dxa"/>
            <w:vAlign w:val="bottom"/>
          </w:tcPr>
          <w:p w14:paraId="4D0ECB8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982D613" w14:textId="77777777">
        <w:trPr>
          <w:trHeight w:val="238"/>
        </w:trPr>
        <w:tc>
          <w:tcPr>
            <w:tcW w:w="20" w:type="dxa"/>
            <w:vAlign w:val="bottom"/>
          </w:tcPr>
          <w:p w14:paraId="6547F0E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3F20AA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78FE47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63B7DD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3589E0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9B3D127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jego zakresie działania.</w:t>
            </w:r>
          </w:p>
        </w:tc>
        <w:tc>
          <w:tcPr>
            <w:tcW w:w="0" w:type="dxa"/>
            <w:vAlign w:val="bottom"/>
          </w:tcPr>
          <w:p w14:paraId="626BB81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45E4B9A" w14:textId="77777777">
        <w:trPr>
          <w:trHeight w:val="34"/>
        </w:trPr>
        <w:tc>
          <w:tcPr>
            <w:tcW w:w="20" w:type="dxa"/>
            <w:vAlign w:val="bottom"/>
          </w:tcPr>
          <w:p w14:paraId="0B5B70D2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shd w:val="clear" w:color="auto" w:fill="D9D9D9"/>
            <w:vAlign w:val="bottom"/>
          </w:tcPr>
          <w:p w14:paraId="4E03DA91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4E4C1F3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56F12F83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  <w:gridSpan w:val="2"/>
            <w:vAlign w:val="bottom"/>
          </w:tcPr>
          <w:p w14:paraId="7DB8A32E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vAlign w:val="bottom"/>
          </w:tcPr>
          <w:p w14:paraId="2F591FD0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gridSpan w:val="5"/>
            <w:vAlign w:val="bottom"/>
          </w:tcPr>
          <w:p w14:paraId="09262B09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184D9BCA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37DB4D54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0874E2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1CD132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3642D08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5208DC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CEB1D1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2C7345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14:paraId="3F2F268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14:paraId="0EE4C7E2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79D4D23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4923D48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14:paraId="2945EC2B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7A81EE9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65AAB679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612732F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E8C0A12" w14:textId="77777777">
        <w:trPr>
          <w:trHeight w:val="105"/>
        </w:trPr>
        <w:tc>
          <w:tcPr>
            <w:tcW w:w="20" w:type="dxa"/>
            <w:vAlign w:val="bottom"/>
          </w:tcPr>
          <w:p w14:paraId="7332654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880" w:type="dxa"/>
            <w:gridSpan w:val="2"/>
            <w:shd w:val="clear" w:color="auto" w:fill="D9D9D9"/>
            <w:vAlign w:val="bottom"/>
          </w:tcPr>
          <w:p w14:paraId="6F6560B6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F3C1E3B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060778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520" w:type="dxa"/>
            <w:gridSpan w:val="8"/>
            <w:vMerge w:val="restart"/>
            <w:vAlign w:val="bottom"/>
          </w:tcPr>
          <w:p w14:paraId="6FD560EF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Pani / Pana dane będą przetwarzane na podstawie art. 6 ust. 1 lit.</w:t>
            </w:r>
          </w:p>
        </w:tc>
        <w:tc>
          <w:tcPr>
            <w:tcW w:w="0" w:type="dxa"/>
            <w:vAlign w:val="bottom"/>
          </w:tcPr>
          <w:p w14:paraId="67F49F3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B46B9BE" w14:textId="77777777">
        <w:trPr>
          <w:trHeight w:val="204"/>
        </w:trPr>
        <w:tc>
          <w:tcPr>
            <w:tcW w:w="20" w:type="dxa"/>
            <w:vAlign w:val="bottom"/>
          </w:tcPr>
          <w:p w14:paraId="4D6B244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25B025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876BCCC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CELE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E35A02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0A4CA014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Merge/>
            <w:vAlign w:val="bottom"/>
          </w:tcPr>
          <w:p w14:paraId="38A5D87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4D6D0AD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5BF8163" w14:textId="77777777">
        <w:trPr>
          <w:trHeight w:val="209"/>
        </w:trPr>
        <w:tc>
          <w:tcPr>
            <w:tcW w:w="20" w:type="dxa"/>
            <w:vAlign w:val="bottom"/>
          </w:tcPr>
          <w:p w14:paraId="135098B9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FFBDDD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F2373CC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highlight w:val="lightGray"/>
              </w:rPr>
              <w:t>PRZETWARZANIA I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E1E088A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413A6F26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79C6D68C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 Rozporządzenia Parlamentu Europejskiego 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Rady (UE) 2016/679 z dnia 27</w:t>
            </w:r>
          </w:p>
        </w:tc>
        <w:tc>
          <w:tcPr>
            <w:tcW w:w="0" w:type="dxa"/>
            <w:vAlign w:val="bottom"/>
          </w:tcPr>
          <w:p w14:paraId="5C21BF9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740273F" w14:textId="77777777">
        <w:trPr>
          <w:trHeight w:val="199"/>
        </w:trPr>
        <w:tc>
          <w:tcPr>
            <w:tcW w:w="20" w:type="dxa"/>
            <w:vAlign w:val="bottom"/>
          </w:tcPr>
          <w:p w14:paraId="6ED366A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F166E5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A93A658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PODSTAWA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D61544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49EB57F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520" w:type="dxa"/>
            <w:gridSpan w:val="8"/>
            <w:vMerge w:val="restart"/>
            <w:vAlign w:val="bottom"/>
          </w:tcPr>
          <w:p w14:paraId="6499E09D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kwietnia 2016 r. w sprawie ochrony osób fizycznych w związku</w:t>
            </w:r>
          </w:p>
        </w:tc>
        <w:tc>
          <w:tcPr>
            <w:tcW w:w="0" w:type="dxa"/>
            <w:vAlign w:val="bottom"/>
          </w:tcPr>
          <w:p w14:paraId="7E4AD0F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8999456" w14:textId="77777777">
        <w:trPr>
          <w:trHeight w:val="67"/>
        </w:trPr>
        <w:tc>
          <w:tcPr>
            <w:tcW w:w="20" w:type="dxa"/>
            <w:vAlign w:val="bottom"/>
          </w:tcPr>
          <w:p w14:paraId="132E4B52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20C3B70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5A512FCC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PRAWNA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7A3858A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5746F691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6520" w:type="dxa"/>
            <w:gridSpan w:val="8"/>
            <w:vMerge/>
            <w:vAlign w:val="bottom"/>
          </w:tcPr>
          <w:p w14:paraId="586E0732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1016DFE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CAB04AD" w14:textId="77777777">
        <w:trPr>
          <w:trHeight w:val="143"/>
        </w:trPr>
        <w:tc>
          <w:tcPr>
            <w:tcW w:w="20" w:type="dxa"/>
            <w:vAlign w:val="bottom"/>
          </w:tcPr>
          <w:p w14:paraId="16DC9025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6929A4F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61368B62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48E21C5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5BB23D02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6520" w:type="dxa"/>
            <w:gridSpan w:val="8"/>
            <w:vMerge w:val="restart"/>
            <w:vAlign w:val="bottom"/>
          </w:tcPr>
          <w:p w14:paraId="5FDB69A4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 przetwarzaniem danych osobowych i w sprawie swobodnego przepływu takich</w:t>
            </w:r>
          </w:p>
        </w:tc>
        <w:tc>
          <w:tcPr>
            <w:tcW w:w="0" w:type="dxa"/>
            <w:vAlign w:val="bottom"/>
          </w:tcPr>
          <w:p w14:paraId="7F70925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742C664" w14:textId="77777777">
        <w:trPr>
          <w:trHeight w:val="95"/>
        </w:trPr>
        <w:tc>
          <w:tcPr>
            <w:tcW w:w="20" w:type="dxa"/>
            <w:vAlign w:val="bottom"/>
          </w:tcPr>
          <w:p w14:paraId="67DF181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4AB3F5B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8AA779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EBA236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14:paraId="75EE3BC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520" w:type="dxa"/>
            <w:gridSpan w:val="8"/>
            <w:vMerge/>
            <w:vAlign w:val="bottom"/>
          </w:tcPr>
          <w:p w14:paraId="4F783535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519E0C1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52433A2" w14:textId="77777777">
        <w:trPr>
          <w:trHeight w:val="238"/>
        </w:trPr>
        <w:tc>
          <w:tcPr>
            <w:tcW w:w="20" w:type="dxa"/>
            <w:vAlign w:val="bottom"/>
          </w:tcPr>
          <w:p w14:paraId="17C1C3B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F7E381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839D64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DEC74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690967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23E8FD44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danych oraz uchylenia dyrektywy </w:t>
            </w:r>
            <w:r>
              <w:rPr>
                <w:rFonts w:ascii="Arial" w:eastAsia="Arial" w:hAnsi="Arial" w:cs="Arial"/>
                <w:sz w:val="18"/>
                <w:szCs w:val="18"/>
              </w:rPr>
              <w:t>95/46/WE (ogólne rozporządzenie o ochronie</w:t>
            </w:r>
          </w:p>
        </w:tc>
        <w:tc>
          <w:tcPr>
            <w:tcW w:w="0" w:type="dxa"/>
            <w:vAlign w:val="bottom"/>
          </w:tcPr>
          <w:p w14:paraId="3C48EFC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DE941AA" w14:textId="77777777">
        <w:trPr>
          <w:trHeight w:val="238"/>
        </w:trPr>
        <w:tc>
          <w:tcPr>
            <w:tcW w:w="20" w:type="dxa"/>
            <w:vAlign w:val="bottom"/>
          </w:tcPr>
          <w:p w14:paraId="68DDB57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C87EB2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555FFB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F406F5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5FD391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2E8446BB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danych) (Dz. Urz. UE L 119 z 04.05.2016, str. 1, z późn. zm.) (dalej: RODO) w</w:t>
            </w:r>
          </w:p>
        </w:tc>
        <w:tc>
          <w:tcPr>
            <w:tcW w:w="0" w:type="dxa"/>
            <w:vAlign w:val="bottom"/>
          </w:tcPr>
          <w:p w14:paraId="239A34D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BBCE40B" w14:textId="77777777">
        <w:trPr>
          <w:trHeight w:val="240"/>
        </w:trPr>
        <w:tc>
          <w:tcPr>
            <w:tcW w:w="20" w:type="dxa"/>
            <w:vAlign w:val="bottom"/>
          </w:tcPr>
          <w:p w14:paraId="28890DB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CE11CF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320517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9E2557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AF58D2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5934B941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związku z przepisem szczególnym ustawy;</w:t>
            </w:r>
          </w:p>
        </w:tc>
        <w:tc>
          <w:tcPr>
            <w:tcW w:w="0" w:type="dxa"/>
            <w:vAlign w:val="bottom"/>
          </w:tcPr>
          <w:p w14:paraId="56B3D34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86BB8BA" w14:textId="77777777">
        <w:trPr>
          <w:trHeight w:val="252"/>
        </w:trPr>
        <w:tc>
          <w:tcPr>
            <w:tcW w:w="20" w:type="dxa"/>
            <w:vAlign w:val="bottom"/>
          </w:tcPr>
          <w:p w14:paraId="28855C0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F275C52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40D73FB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32734E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22248DA2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520" w:type="dxa"/>
            <w:gridSpan w:val="8"/>
            <w:vAlign w:val="bottom"/>
          </w:tcPr>
          <w:p w14:paraId="6F5A36EC" w14:textId="77777777" w:rsidR="00B244F7" w:rsidRDefault="007B1C3D">
            <w:pPr>
              <w:ind w:left="3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przez Wójta/Burmistrza/Prezydenta miasta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- w celu wprowadzenia</w:t>
            </w:r>
          </w:p>
        </w:tc>
        <w:tc>
          <w:tcPr>
            <w:tcW w:w="0" w:type="dxa"/>
            <w:vAlign w:val="bottom"/>
          </w:tcPr>
          <w:p w14:paraId="72F9E8F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C5F2681" w14:textId="77777777">
        <w:trPr>
          <w:trHeight w:val="32"/>
        </w:trPr>
        <w:tc>
          <w:tcPr>
            <w:tcW w:w="20" w:type="dxa"/>
            <w:vAlign w:val="bottom"/>
          </w:tcPr>
          <w:p w14:paraId="579AA5CA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2D717B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0B59F72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2B2BBB3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1DD76911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740" w:type="dxa"/>
            <w:vAlign w:val="bottom"/>
          </w:tcPr>
          <w:p w14:paraId="6BE67D01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Align w:val="bottom"/>
          </w:tcPr>
          <w:p w14:paraId="04567951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vAlign w:val="bottom"/>
          </w:tcPr>
          <w:p w14:paraId="0478C5E9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vAlign w:val="bottom"/>
          </w:tcPr>
          <w:p w14:paraId="284D38F0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Align w:val="bottom"/>
          </w:tcPr>
          <w:p w14:paraId="358E18FE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Align w:val="bottom"/>
          </w:tcPr>
          <w:p w14:paraId="27619EE4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Align w:val="bottom"/>
          </w:tcPr>
          <w:p w14:paraId="671969C4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Align w:val="bottom"/>
          </w:tcPr>
          <w:p w14:paraId="54FB7558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4DD19572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072A6F78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95518E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0A8268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DDA40F6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8FB013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06BB80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F81000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14:paraId="32EBBC1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14:paraId="189B1E7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1EB79F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11B3CDC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14:paraId="39EB2B1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0DE096E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7C09E05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21EFCA23" w14:textId="77777777" w:rsidR="00B244F7" w:rsidRDefault="00B244F7">
            <w:pPr>
              <w:rPr>
                <w:sz w:val="1"/>
                <w:szCs w:val="1"/>
              </w:rPr>
            </w:pPr>
          </w:p>
        </w:tc>
      </w:tr>
    </w:tbl>
    <w:p w14:paraId="0202FE67" w14:textId="77777777" w:rsidR="00B244F7" w:rsidRDefault="00B244F7">
      <w:pPr>
        <w:sectPr w:rsidR="00B244F7">
          <w:pgSz w:w="11900" w:h="16838"/>
          <w:pgMar w:top="1376" w:right="1440" w:bottom="739" w:left="1300" w:header="0" w:footer="0" w:gutter="0"/>
          <w:cols w:space="708" w:equalWidth="0">
            <w:col w:w="9166"/>
          </w:cols>
        </w:sectPr>
      </w:pPr>
    </w:p>
    <w:p w14:paraId="47E6648C" w14:textId="77777777" w:rsidR="00B244F7" w:rsidRDefault="007B1C3D">
      <w:pPr>
        <w:spacing w:line="237" w:lineRule="auto"/>
        <w:ind w:right="526"/>
        <w:jc w:val="center"/>
        <w:rPr>
          <w:sz w:val="20"/>
          <w:szCs w:val="20"/>
        </w:rPr>
      </w:pPr>
      <w:bookmarkStart w:id="1" w:name="page2"/>
      <w:bookmarkEnd w:id="1"/>
      <w:r>
        <w:rPr>
          <w:rFonts w:ascii="Arial" w:eastAsia="Arial" w:hAnsi="Arial" w:cs="Arial"/>
          <w:b/>
          <w:bCs/>
          <w:noProof/>
          <w:sz w:val="26"/>
          <w:szCs w:val="26"/>
        </w:rPr>
        <w:lastRenderedPageBreak/>
        <w:drawing>
          <wp:anchor distT="0" distB="0" distL="114300" distR="114300" simplePos="0" relativeHeight="251657216" behindDoc="1" locked="0" layoutInCell="0" allowOverlap="1" wp14:anchorId="62EA8678" wp14:editId="5A3587C8">
            <wp:simplePos x="0" y="0"/>
            <wp:positionH relativeFrom="page">
              <wp:posOffset>829310</wp:posOffset>
            </wp:positionH>
            <wp:positionV relativeFrom="page">
              <wp:posOffset>792480</wp:posOffset>
            </wp:positionV>
            <wp:extent cx="5480050" cy="90093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900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6"/>
          <w:szCs w:val="26"/>
        </w:rPr>
        <w:t xml:space="preserve">Klauzula informacyjna dot. przetwarzania danych osobowych </w:t>
      </w:r>
      <w:r>
        <w:rPr>
          <w:rFonts w:ascii="Arial" w:eastAsia="Arial" w:hAnsi="Arial" w:cs="Arial"/>
          <w:b/>
          <w:bCs/>
          <w:sz w:val="26"/>
          <w:szCs w:val="26"/>
        </w:rPr>
        <w:t>na podstawie obowiązku prawnego ciążącego na administratorze (przetwarzanie w związku z ustawą z dnia 24września 2010 r.</w:t>
      </w:r>
    </w:p>
    <w:p w14:paraId="6CAC325D" w14:textId="77777777" w:rsidR="00B244F7" w:rsidRDefault="007B1C3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0" allowOverlap="1" wp14:anchorId="52A6DA7F" wp14:editId="661927FB">
            <wp:simplePos x="0" y="0"/>
            <wp:positionH relativeFrom="column">
              <wp:posOffset>75565</wp:posOffset>
            </wp:positionH>
            <wp:positionV relativeFrom="paragraph">
              <wp:posOffset>-186055</wp:posOffset>
            </wp:positionV>
            <wp:extent cx="5336540" cy="3797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37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5151305" w14:textId="77777777" w:rsidR="00B244F7" w:rsidRDefault="007B1C3D">
      <w:pPr>
        <w:numPr>
          <w:ilvl w:val="0"/>
          <w:numId w:val="1"/>
        </w:numPr>
        <w:tabs>
          <w:tab w:val="left" w:pos="3240"/>
        </w:tabs>
        <w:ind w:left="3240" w:hanging="233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>ewidencji ludności)</w:t>
      </w:r>
    </w:p>
    <w:p w14:paraId="34877CC3" w14:textId="77777777" w:rsidR="00B244F7" w:rsidRDefault="00B244F7">
      <w:pPr>
        <w:spacing w:line="2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0"/>
        <w:gridCol w:w="1780"/>
        <w:gridCol w:w="120"/>
        <w:gridCol w:w="6620"/>
        <w:gridCol w:w="20"/>
      </w:tblGrid>
      <w:tr w:rsidR="00B244F7" w14:paraId="64D8DD13" w14:textId="77777777">
        <w:trPr>
          <w:trHeight w:val="96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4CCA056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D3F167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84DB45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14:paraId="580C30AA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6B3D979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1CAAF07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BFD10C7" w14:textId="77777777">
        <w:trPr>
          <w:trHeight w:val="102"/>
        </w:trPr>
        <w:tc>
          <w:tcPr>
            <w:tcW w:w="20" w:type="dxa"/>
            <w:vAlign w:val="bottom"/>
          </w:tcPr>
          <w:p w14:paraId="6EA610CB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3DF355A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50EB66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0787F3C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19B5F744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Pani/Pana danych do rejestru PESEL, udostępniania z niego</w:t>
            </w:r>
          </w:p>
        </w:tc>
        <w:tc>
          <w:tcPr>
            <w:tcW w:w="0" w:type="dxa"/>
            <w:vAlign w:val="bottom"/>
          </w:tcPr>
          <w:p w14:paraId="74DBB6B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568A3E1" w14:textId="77777777">
        <w:trPr>
          <w:trHeight w:val="204"/>
        </w:trPr>
        <w:tc>
          <w:tcPr>
            <w:tcW w:w="20" w:type="dxa"/>
            <w:vAlign w:val="bottom"/>
          </w:tcPr>
          <w:p w14:paraId="26795FA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957A72B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2B4EF1E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2462B3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58F4A43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3C4D880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ED8E2E8" w14:textId="77777777">
        <w:trPr>
          <w:trHeight w:val="240"/>
        </w:trPr>
        <w:tc>
          <w:tcPr>
            <w:tcW w:w="20" w:type="dxa"/>
            <w:vAlign w:val="bottom"/>
          </w:tcPr>
          <w:p w14:paraId="1A63A3B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B8C671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45ACAD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A25A2C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0E391DA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Pani/Pana danych oraz prowadzenia rejestru mieszkańców – na</w:t>
            </w:r>
          </w:p>
        </w:tc>
        <w:tc>
          <w:tcPr>
            <w:tcW w:w="0" w:type="dxa"/>
            <w:vAlign w:val="bottom"/>
          </w:tcPr>
          <w:p w14:paraId="455F29F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E7724D3" w14:textId="77777777">
        <w:trPr>
          <w:trHeight w:val="238"/>
        </w:trPr>
        <w:tc>
          <w:tcPr>
            <w:tcW w:w="20" w:type="dxa"/>
            <w:vAlign w:val="bottom"/>
          </w:tcPr>
          <w:p w14:paraId="1185CEC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55967F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1F5CB1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D7C135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BFE7AA6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podstawie art. 6a, art. 10, art. 11 oraz art. 50 ust. 1 pkt 2 ustawy o</w:t>
            </w:r>
          </w:p>
        </w:tc>
        <w:tc>
          <w:tcPr>
            <w:tcW w:w="0" w:type="dxa"/>
            <w:vAlign w:val="bottom"/>
          </w:tcPr>
          <w:p w14:paraId="3CB3F2D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EBB3808" w14:textId="77777777">
        <w:trPr>
          <w:trHeight w:val="238"/>
        </w:trPr>
        <w:tc>
          <w:tcPr>
            <w:tcW w:w="20" w:type="dxa"/>
            <w:vAlign w:val="bottom"/>
          </w:tcPr>
          <w:p w14:paraId="1BCC97E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2EB7BC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EF8C12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81808E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D1993A7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ewidencji ludności</w:t>
            </w:r>
          </w:p>
        </w:tc>
        <w:tc>
          <w:tcPr>
            <w:tcW w:w="0" w:type="dxa"/>
            <w:vAlign w:val="bottom"/>
          </w:tcPr>
          <w:p w14:paraId="4942476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D2AF146" w14:textId="77777777">
        <w:trPr>
          <w:trHeight w:val="252"/>
        </w:trPr>
        <w:tc>
          <w:tcPr>
            <w:tcW w:w="20" w:type="dxa"/>
            <w:vAlign w:val="bottom"/>
          </w:tcPr>
          <w:p w14:paraId="3F61420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12FE0F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4D52675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0315D7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70DAE3DC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przez Ministra Cyfryzacji i Ministra Spraw Wewnętrznych i Administracji</w:t>
            </w:r>
          </w:p>
        </w:tc>
        <w:tc>
          <w:tcPr>
            <w:tcW w:w="0" w:type="dxa"/>
            <w:vAlign w:val="bottom"/>
          </w:tcPr>
          <w:p w14:paraId="18645C0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08EC11A" w14:textId="77777777">
        <w:trPr>
          <w:trHeight w:val="236"/>
        </w:trPr>
        <w:tc>
          <w:tcPr>
            <w:tcW w:w="20" w:type="dxa"/>
            <w:vAlign w:val="bottom"/>
          </w:tcPr>
          <w:p w14:paraId="5376F2E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50838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CD260B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DD5B07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9E07AFC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– wcelu prowadzenia ewidencji ludności na terenie Rzeczypospolitej</w:t>
            </w:r>
          </w:p>
        </w:tc>
        <w:tc>
          <w:tcPr>
            <w:tcW w:w="0" w:type="dxa"/>
            <w:vAlign w:val="bottom"/>
          </w:tcPr>
          <w:p w14:paraId="43DAEBA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76DF43B" w14:textId="77777777">
        <w:trPr>
          <w:trHeight w:val="240"/>
        </w:trPr>
        <w:tc>
          <w:tcPr>
            <w:tcW w:w="20" w:type="dxa"/>
            <w:vAlign w:val="bottom"/>
          </w:tcPr>
          <w:p w14:paraId="3F92EA1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22A966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6D8831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B29365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7166831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Polskiej na podstawie danych identyfikujących tożsamość oraz status</w:t>
            </w:r>
          </w:p>
        </w:tc>
        <w:tc>
          <w:tcPr>
            <w:tcW w:w="0" w:type="dxa"/>
            <w:vAlign w:val="bottom"/>
          </w:tcPr>
          <w:p w14:paraId="61A80FA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4050D47" w14:textId="77777777">
        <w:trPr>
          <w:trHeight w:val="238"/>
        </w:trPr>
        <w:tc>
          <w:tcPr>
            <w:tcW w:w="20" w:type="dxa"/>
            <w:vAlign w:val="bottom"/>
          </w:tcPr>
          <w:p w14:paraId="203F3E7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54D576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31F701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81B585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C1856AB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administracyjnoprawny osób fizycznych wprowadzanych do rejestru</w:t>
            </w:r>
          </w:p>
        </w:tc>
        <w:tc>
          <w:tcPr>
            <w:tcW w:w="0" w:type="dxa"/>
            <w:vAlign w:val="bottom"/>
          </w:tcPr>
          <w:p w14:paraId="7CC1DB3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9BBEAE9" w14:textId="77777777">
        <w:trPr>
          <w:trHeight w:val="238"/>
        </w:trPr>
        <w:tc>
          <w:tcPr>
            <w:tcW w:w="20" w:type="dxa"/>
            <w:vAlign w:val="bottom"/>
          </w:tcPr>
          <w:p w14:paraId="40DB2D5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367469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C0AC1A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3B3039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59EC533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PESEL–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na podstawie art. 2, art. 5 ust. 3 i 4 oraz art. 6 ust. 2 ustawy o</w:t>
            </w:r>
          </w:p>
        </w:tc>
        <w:tc>
          <w:tcPr>
            <w:tcW w:w="0" w:type="dxa"/>
            <w:vAlign w:val="bottom"/>
          </w:tcPr>
          <w:p w14:paraId="1700189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6F4C827" w14:textId="77777777">
        <w:trPr>
          <w:trHeight w:val="238"/>
        </w:trPr>
        <w:tc>
          <w:tcPr>
            <w:tcW w:w="20" w:type="dxa"/>
            <w:vAlign w:val="bottom"/>
          </w:tcPr>
          <w:p w14:paraId="392FE43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D53815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79726D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CB95CA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7E24FB29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ewidencji ludności.</w:t>
            </w:r>
          </w:p>
        </w:tc>
        <w:tc>
          <w:tcPr>
            <w:tcW w:w="0" w:type="dxa"/>
            <w:vAlign w:val="bottom"/>
          </w:tcPr>
          <w:p w14:paraId="6BC45B70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F39D894" w14:textId="77777777">
        <w:trPr>
          <w:trHeight w:val="34"/>
        </w:trPr>
        <w:tc>
          <w:tcPr>
            <w:tcW w:w="20" w:type="dxa"/>
            <w:vAlign w:val="bottom"/>
          </w:tcPr>
          <w:p w14:paraId="57AF72BB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0D165BA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C38325C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2F0F08E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6620" w:type="dxa"/>
            <w:vAlign w:val="bottom"/>
          </w:tcPr>
          <w:p w14:paraId="404943A3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55B4AC11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315077E8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3936556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477D7C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349E4C2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7DB6F9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7855F43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14879AF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CE819EB" w14:textId="77777777">
        <w:trPr>
          <w:trHeight w:val="105"/>
        </w:trPr>
        <w:tc>
          <w:tcPr>
            <w:tcW w:w="20" w:type="dxa"/>
            <w:vAlign w:val="bottom"/>
          </w:tcPr>
          <w:p w14:paraId="7714BD0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1A45C6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497ACC4A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ODBIORCY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6FC151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0FC2D866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Odbiorcami danych są podmioty przetwarzające dane:</w:t>
            </w:r>
          </w:p>
        </w:tc>
        <w:tc>
          <w:tcPr>
            <w:tcW w:w="0" w:type="dxa"/>
            <w:vAlign w:val="bottom"/>
          </w:tcPr>
          <w:p w14:paraId="40F472E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C7108A0" w14:textId="77777777">
        <w:trPr>
          <w:trHeight w:val="204"/>
        </w:trPr>
        <w:tc>
          <w:tcPr>
            <w:tcW w:w="20" w:type="dxa"/>
            <w:vAlign w:val="bottom"/>
          </w:tcPr>
          <w:p w14:paraId="6F375A0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986DDD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05FA879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72F40B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6AD3203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4087FFE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4A7C5EE" w14:textId="77777777">
        <w:trPr>
          <w:trHeight w:val="202"/>
        </w:trPr>
        <w:tc>
          <w:tcPr>
            <w:tcW w:w="20" w:type="dxa"/>
            <w:vAlign w:val="bottom"/>
          </w:tcPr>
          <w:p w14:paraId="5764B57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D91AFA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90C8051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FA39DC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62E8F33F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Centrum Personalizacji Dokumentów – w zakresie udostępniania</w:t>
            </w:r>
          </w:p>
        </w:tc>
        <w:tc>
          <w:tcPr>
            <w:tcW w:w="0" w:type="dxa"/>
            <w:vAlign w:val="bottom"/>
          </w:tcPr>
          <w:p w14:paraId="1DC89FD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8061C64" w14:textId="77777777">
        <w:trPr>
          <w:trHeight w:val="50"/>
        </w:trPr>
        <w:tc>
          <w:tcPr>
            <w:tcW w:w="20" w:type="dxa"/>
            <w:vAlign w:val="bottom"/>
          </w:tcPr>
          <w:p w14:paraId="23610D5C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D4A4A5A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61346ED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C94989D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6620" w:type="dxa"/>
            <w:vMerge/>
            <w:vAlign w:val="bottom"/>
          </w:tcPr>
          <w:p w14:paraId="5BAF8072" w14:textId="77777777" w:rsidR="00B244F7" w:rsidRDefault="00B244F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76DF853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8D59A20" w14:textId="77777777">
        <w:trPr>
          <w:trHeight w:val="164"/>
        </w:trPr>
        <w:tc>
          <w:tcPr>
            <w:tcW w:w="20" w:type="dxa"/>
            <w:vAlign w:val="bottom"/>
          </w:tcPr>
          <w:p w14:paraId="1D7C15F3" w14:textId="77777777" w:rsidR="00B244F7" w:rsidRDefault="00B244F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C62DB3A" w14:textId="77777777" w:rsidR="00B244F7" w:rsidRDefault="00B244F7">
            <w:pPr>
              <w:rPr>
                <w:sz w:val="14"/>
                <w:szCs w:val="1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78112A4" w14:textId="77777777" w:rsidR="00B244F7" w:rsidRDefault="00B244F7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DB4FDDC" w14:textId="77777777" w:rsidR="00B244F7" w:rsidRDefault="00B244F7">
            <w:pPr>
              <w:rPr>
                <w:sz w:val="14"/>
                <w:szCs w:val="14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537BCA6C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danych z rejestru PESEL w imieniu Ministra Spraw Wewnętrznych i</w:t>
            </w:r>
          </w:p>
        </w:tc>
        <w:tc>
          <w:tcPr>
            <w:tcW w:w="0" w:type="dxa"/>
            <w:vAlign w:val="bottom"/>
          </w:tcPr>
          <w:p w14:paraId="4F11617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5CB8D75" w14:textId="77777777">
        <w:trPr>
          <w:trHeight w:val="72"/>
        </w:trPr>
        <w:tc>
          <w:tcPr>
            <w:tcW w:w="20" w:type="dxa"/>
            <w:vAlign w:val="bottom"/>
          </w:tcPr>
          <w:p w14:paraId="6586B3C9" w14:textId="77777777" w:rsidR="00B244F7" w:rsidRDefault="00B244F7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BAC1104" w14:textId="77777777" w:rsidR="00B244F7" w:rsidRDefault="00B244F7">
            <w:pPr>
              <w:rPr>
                <w:sz w:val="6"/>
                <w:szCs w:val="6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315AEFB" w14:textId="77777777" w:rsidR="00B244F7" w:rsidRDefault="00B244F7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1E695A5" w14:textId="77777777" w:rsidR="00B244F7" w:rsidRDefault="00B244F7">
            <w:pPr>
              <w:rPr>
                <w:sz w:val="6"/>
                <w:szCs w:val="6"/>
              </w:rPr>
            </w:pPr>
          </w:p>
        </w:tc>
        <w:tc>
          <w:tcPr>
            <w:tcW w:w="6620" w:type="dxa"/>
            <w:vMerge/>
            <w:vAlign w:val="bottom"/>
          </w:tcPr>
          <w:p w14:paraId="4607B933" w14:textId="77777777" w:rsidR="00B244F7" w:rsidRDefault="00B244F7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3158C6B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97B5A41" w14:textId="77777777">
        <w:trPr>
          <w:trHeight w:val="238"/>
        </w:trPr>
        <w:tc>
          <w:tcPr>
            <w:tcW w:w="20" w:type="dxa"/>
            <w:vAlign w:val="bottom"/>
          </w:tcPr>
          <w:p w14:paraId="5CFE7F7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A6D00C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2C29DA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F2678E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31F89447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Administracji w zakresie wniosków o udostępnienie danych złożonych</w:t>
            </w:r>
          </w:p>
        </w:tc>
        <w:tc>
          <w:tcPr>
            <w:tcW w:w="0" w:type="dxa"/>
            <w:vAlign w:val="bottom"/>
          </w:tcPr>
          <w:p w14:paraId="285D2C5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50C330D" w14:textId="77777777">
        <w:trPr>
          <w:trHeight w:val="238"/>
        </w:trPr>
        <w:tc>
          <w:tcPr>
            <w:tcW w:w="20" w:type="dxa"/>
            <w:vAlign w:val="bottom"/>
          </w:tcPr>
          <w:p w14:paraId="2C42361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3231A2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4B0252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48E768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866FC48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przed 1 lipca 2019 r.</w:t>
            </w:r>
          </w:p>
        </w:tc>
        <w:tc>
          <w:tcPr>
            <w:tcW w:w="0" w:type="dxa"/>
            <w:vAlign w:val="bottom"/>
          </w:tcPr>
          <w:p w14:paraId="71E90FB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985F916" w14:textId="77777777">
        <w:trPr>
          <w:trHeight w:val="254"/>
        </w:trPr>
        <w:tc>
          <w:tcPr>
            <w:tcW w:w="20" w:type="dxa"/>
            <w:vAlign w:val="bottom"/>
          </w:tcPr>
          <w:p w14:paraId="100F384B" w14:textId="77777777" w:rsidR="00B244F7" w:rsidRDefault="00B244F7"/>
        </w:tc>
        <w:tc>
          <w:tcPr>
            <w:tcW w:w="100" w:type="dxa"/>
            <w:shd w:val="clear" w:color="auto" w:fill="D9D9D9"/>
            <w:vAlign w:val="bottom"/>
          </w:tcPr>
          <w:p w14:paraId="32EF3C0F" w14:textId="77777777" w:rsidR="00B244F7" w:rsidRDefault="00B244F7"/>
        </w:tc>
        <w:tc>
          <w:tcPr>
            <w:tcW w:w="1780" w:type="dxa"/>
            <w:shd w:val="clear" w:color="auto" w:fill="D9D9D9"/>
            <w:vAlign w:val="bottom"/>
          </w:tcPr>
          <w:p w14:paraId="1EDFE8BD" w14:textId="77777777" w:rsidR="00B244F7" w:rsidRDefault="00B244F7"/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EF0539C" w14:textId="77777777" w:rsidR="00B244F7" w:rsidRDefault="00B244F7"/>
        </w:tc>
        <w:tc>
          <w:tcPr>
            <w:tcW w:w="6620" w:type="dxa"/>
            <w:vAlign w:val="bottom"/>
          </w:tcPr>
          <w:p w14:paraId="34C43CF2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Centralny Ośrodek Informatyki – w zakresie technicznego utrzymania</w:t>
            </w:r>
          </w:p>
        </w:tc>
        <w:tc>
          <w:tcPr>
            <w:tcW w:w="0" w:type="dxa"/>
            <w:vAlign w:val="bottom"/>
          </w:tcPr>
          <w:p w14:paraId="6762EF5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D115B89" w14:textId="77777777">
        <w:trPr>
          <w:trHeight w:val="236"/>
        </w:trPr>
        <w:tc>
          <w:tcPr>
            <w:tcW w:w="20" w:type="dxa"/>
            <w:vAlign w:val="bottom"/>
          </w:tcPr>
          <w:p w14:paraId="03B1983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F29139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5E0E4F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FBBB2A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EC1F7C0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rejestru PESEL i jego rozwoju w imieniu Ministra Cyfryzacji</w:t>
            </w:r>
          </w:p>
        </w:tc>
        <w:tc>
          <w:tcPr>
            <w:tcW w:w="0" w:type="dxa"/>
            <w:vAlign w:val="bottom"/>
          </w:tcPr>
          <w:p w14:paraId="224A725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DC4B34D" w14:textId="77777777">
        <w:trPr>
          <w:trHeight w:val="252"/>
        </w:trPr>
        <w:tc>
          <w:tcPr>
            <w:tcW w:w="20" w:type="dxa"/>
            <w:vAlign w:val="bottom"/>
          </w:tcPr>
          <w:p w14:paraId="3DF147C6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C5B48D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505B4F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6FB9024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3BD581F5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podmiot świadczący usługi w zakresie utrzymania i serwisu systemu</w:t>
            </w:r>
          </w:p>
        </w:tc>
        <w:tc>
          <w:tcPr>
            <w:tcW w:w="0" w:type="dxa"/>
            <w:vAlign w:val="bottom"/>
          </w:tcPr>
          <w:p w14:paraId="08E7556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7DEF9B3" w14:textId="77777777">
        <w:trPr>
          <w:trHeight w:val="236"/>
        </w:trPr>
        <w:tc>
          <w:tcPr>
            <w:tcW w:w="20" w:type="dxa"/>
            <w:vAlign w:val="bottom"/>
          </w:tcPr>
          <w:p w14:paraId="6E1F6B1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65CFEB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8A4A1E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EE3D23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50463EA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obsługującego rejestr mieszkańców (dane podmiotu do uzupełnienia</w:t>
            </w:r>
          </w:p>
        </w:tc>
        <w:tc>
          <w:tcPr>
            <w:tcW w:w="0" w:type="dxa"/>
            <w:vAlign w:val="bottom"/>
          </w:tcPr>
          <w:p w14:paraId="747A035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5FBE5AE" w14:textId="77777777">
        <w:trPr>
          <w:trHeight w:val="238"/>
        </w:trPr>
        <w:tc>
          <w:tcPr>
            <w:tcW w:w="20" w:type="dxa"/>
            <w:vAlign w:val="bottom"/>
          </w:tcPr>
          <w:p w14:paraId="101DFA7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91E175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27277B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C668A4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4D3C2D9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przez organ gminy).</w:t>
            </w:r>
          </w:p>
        </w:tc>
        <w:tc>
          <w:tcPr>
            <w:tcW w:w="0" w:type="dxa"/>
            <w:vAlign w:val="bottom"/>
          </w:tcPr>
          <w:p w14:paraId="0AE6DEB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D3ADE38" w14:textId="77777777">
        <w:trPr>
          <w:trHeight w:val="478"/>
        </w:trPr>
        <w:tc>
          <w:tcPr>
            <w:tcW w:w="20" w:type="dxa"/>
            <w:vAlign w:val="bottom"/>
          </w:tcPr>
          <w:p w14:paraId="3BA72911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6DF3763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C5C8C03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57407A9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620" w:type="dxa"/>
            <w:vAlign w:val="bottom"/>
          </w:tcPr>
          <w:p w14:paraId="5F56BD8D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Pani/Pana dane osoboweudostępniasię podmiotom:</w:t>
            </w:r>
          </w:p>
        </w:tc>
        <w:tc>
          <w:tcPr>
            <w:tcW w:w="0" w:type="dxa"/>
            <w:vAlign w:val="bottom"/>
          </w:tcPr>
          <w:p w14:paraId="1DB2BE4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D62831C" w14:textId="77777777">
        <w:trPr>
          <w:trHeight w:val="252"/>
        </w:trPr>
        <w:tc>
          <w:tcPr>
            <w:tcW w:w="20" w:type="dxa"/>
            <w:vAlign w:val="bottom"/>
          </w:tcPr>
          <w:p w14:paraId="066BF32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65C96F4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91802C7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92F7B1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7D92D3CF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służbom; organom </w:t>
            </w:r>
            <w:r>
              <w:rPr>
                <w:rFonts w:ascii="Arial" w:eastAsia="Arial" w:hAnsi="Arial" w:cs="Arial"/>
                <w:sz w:val="18"/>
                <w:szCs w:val="18"/>
              </w:rPr>
              <w:t>administracji publicznej; sądom i prokuraturze;</w:t>
            </w:r>
          </w:p>
        </w:tc>
        <w:tc>
          <w:tcPr>
            <w:tcW w:w="0" w:type="dxa"/>
            <w:vAlign w:val="bottom"/>
          </w:tcPr>
          <w:p w14:paraId="04D4A8F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31052CB" w14:textId="77777777">
        <w:trPr>
          <w:trHeight w:val="236"/>
        </w:trPr>
        <w:tc>
          <w:tcPr>
            <w:tcW w:w="20" w:type="dxa"/>
            <w:vAlign w:val="bottom"/>
          </w:tcPr>
          <w:p w14:paraId="774CCDA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87A122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E181D1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E20E5E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F20B3FF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komornikom sądowym; państwowym i samorządowym jednostkom</w:t>
            </w:r>
          </w:p>
        </w:tc>
        <w:tc>
          <w:tcPr>
            <w:tcW w:w="0" w:type="dxa"/>
            <w:vAlign w:val="bottom"/>
          </w:tcPr>
          <w:p w14:paraId="14A618C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BE3BAB7" w14:textId="77777777">
        <w:trPr>
          <w:trHeight w:val="238"/>
        </w:trPr>
        <w:tc>
          <w:tcPr>
            <w:tcW w:w="20" w:type="dxa"/>
            <w:vAlign w:val="bottom"/>
          </w:tcPr>
          <w:p w14:paraId="644515C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962546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C4DDC9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213BA5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39E135C9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organizacyjnym oraz innympodmiotom – w zakresie niezbędnym do</w:t>
            </w:r>
          </w:p>
        </w:tc>
        <w:tc>
          <w:tcPr>
            <w:tcW w:w="0" w:type="dxa"/>
            <w:vAlign w:val="bottom"/>
          </w:tcPr>
          <w:p w14:paraId="0FD93C1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AD8B5B8" w14:textId="77777777">
        <w:trPr>
          <w:trHeight w:val="240"/>
        </w:trPr>
        <w:tc>
          <w:tcPr>
            <w:tcW w:w="20" w:type="dxa"/>
            <w:vAlign w:val="bottom"/>
          </w:tcPr>
          <w:p w14:paraId="0A7ECF5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DE4A2F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74D4C6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B77ECD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2C6F35E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realizacji zadań publicznych;</w:t>
            </w:r>
          </w:p>
        </w:tc>
        <w:tc>
          <w:tcPr>
            <w:tcW w:w="0" w:type="dxa"/>
            <w:vAlign w:val="bottom"/>
          </w:tcPr>
          <w:p w14:paraId="2573142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94187B4" w14:textId="77777777">
        <w:trPr>
          <w:trHeight w:val="252"/>
        </w:trPr>
        <w:tc>
          <w:tcPr>
            <w:tcW w:w="20" w:type="dxa"/>
            <w:vAlign w:val="bottom"/>
          </w:tcPr>
          <w:p w14:paraId="76C0425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8BEC08D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8EDC83F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5280FB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5CF00931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osobom i jednostkom organizacyjnym, jeżeli wykażą w tym interes</w:t>
            </w:r>
          </w:p>
        </w:tc>
        <w:tc>
          <w:tcPr>
            <w:tcW w:w="0" w:type="dxa"/>
            <w:vAlign w:val="bottom"/>
          </w:tcPr>
          <w:p w14:paraId="7F9D869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790B4A8" w14:textId="77777777">
        <w:trPr>
          <w:trHeight w:val="236"/>
        </w:trPr>
        <w:tc>
          <w:tcPr>
            <w:tcW w:w="20" w:type="dxa"/>
            <w:vAlign w:val="bottom"/>
          </w:tcPr>
          <w:p w14:paraId="41FFE26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09E47D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337C21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D1D361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4B19687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prawny;</w:t>
            </w:r>
          </w:p>
        </w:tc>
        <w:tc>
          <w:tcPr>
            <w:tcW w:w="0" w:type="dxa"/>
            <w:vAlign w:val="bottom"/>
          </w:tcPr>
          <w:p w14:paraId="3BE8A86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5F58B8A" w14:textId="77777777">
        <w:trPr>
          <w:trHeight w:val="252"/>
        </w:trPr>
        <w:tc>
          <w:tcPr>
            <w:tcW w:w="20" w:type="dxa"/>
            <w:vAlign w:val="bottom"/>
          </w:tcPr>
          <w:p w14:paraId="356F70F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F4C9436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7DE9A1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1CAEA62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608E6CA5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osobom i jednostkom organizacyjnym, jeżeli wykażą w tym interes</w:t>
            </w:r>
          </w:p>
        </w:tc>
        <w:tc>
          <w:tcPr>
            <w:tcW w:w="0" w:type="dxa"/>
            <w:vAlign w:val="bottom"/>
          </w:tcPr>
          <w:p w14:paraId="52EAD4E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4099ADA" w14:textId="77777777">
        <w:trPr>
          <w:trHeight w:val="236"/>
        </w:trPr>
        <w:tc>
          <w:tcPr>
            <w:tcW w:w="20" w:type="dxa"/>
            <w:vAlign w:val="bottom"/>
          </w:tcPr>
          <w:p w14:paraId="07F6F1C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7A5D4B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FDECC5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1513D1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4A1198E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faktyczny w otrzymaniu danych, pod warunkiem uzyskania zgody Pani</w:t>
            </w:r>
          </w:p>
        </w:tc>
        <w:tc>
          <w:tcPr>
            <w:tcW w:w="0" w:type="dxa"/>
            <w:vAlign w:val="bottom"/>
          </w:tcPr>
          <w:p w14:paraId="135E4F0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E93612C" w14:textId="77777777">
        <w:trPr>
          <w:trHeight w:val="240"/>
        </w:trPr>
        <w:tc>
          <w:tcPr>
            <w:tcW w:w="20" w:type="dxa"/>
            <w:vAlign w:val="bottom"/>
          </w:tcPr>
          <w:p w14:paraId="1F866D9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327363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25889B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9A81D3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7176328D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/Pana zgody;</w:t>
            </w:r>
          </w:p>
        </w:tc>
        <w:tc>
          <w:tcPr>
            <w:tcW w:w="0" w:type="dxa"/>
            <w:vAlign w:val="bottom"/>
          </w:tcPr>
          <w:p w14:paraId="5E7E4E6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EDB2AB3" w14:textId="77777777">
        <w:trPr>
          <w:trHeight w:val="252"/>
        </w:trPr>
        <w:tc>
          <w:tcPr>
            <w:tcW w:w="20" w:type="dxa"/>
            <w:vAlign w:val="bottom"/>
          </w:tcPr>
          <w:p w14:paraId="6703A9F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29BCEB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E56B4A5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F5D208A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12B63F0E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jednostkom organizacyjnym, w celach badawczych, statystycznych,</w:t>
            </w:r>
          </w:p>
        </w:tc>
        <w:tc>
          <w:tcPr>
            <w:tcW w:w="0" w:type="dxa"/>
            <w:vAlign w:val="bottom"/>
          </w:tcPr>
          <w:p w14:paraId="749DA54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F11C40B" w14:textId="77777777">
        <w:trPr>
          <w:trHeight w:val="236"/>
        </w:trPr>
        <w:tc>
          <w:tcPr>
            <w:tcW w:w="20" w:type="dxa"/>
            <w:vAlign w:val="bottom"/>
          </w:tcPr>
          <w:p w14:paraId="190209F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E461D8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2E6BB9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8B7BF6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C370F63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badania opinii publicznej, jeżeli po wykorzystaniu dane te zostaną</w:t>
            </w:r>
          </w:p>
        </w:tc>
        <w:tc>
          <w:tcPr>
            <w:tcW w:w="0" w:type="dxa"/>
            <w:vAlign w:val="bottom"/>
          </w:tcPr>
          <w:p w14:paraId="7756268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9A3AA12" w14:textId="77777777">
        <w:trPr>
          <w:trHeight w:val="238"/>
        </w:trPr>
        <w:tc>
          <w:tcPr>
            <w:tcW w:w="20" w:type="dxa"/>
            <w:vAlign w:val="bottom"/>
          </w:tcPr>
          <w:p w14:paraId="279AA52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2BE83C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1D1AB5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3A6871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169A35F6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poddane takiej modyfikacji, która nie pozwoli ustalić tożsamości osób,</w:t>
            </w:r>
          </w:p>
        </w:tc>
        <w:tc>
          <w:tcPr>
            <w:tcW w:w="0" w:type="dxa"/>
            <w:vAlign w:val="bottom"/>
          </w:tcPr>
          <w:p w14:paraId="3514CA5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16B3C22" w14:textId="77777777">
        <w:trPr>
          <w:trHeight w:val="238"/>
        </w:trPr>
        <w:tc>
          <w:tcPr>
            <w:tcW w:w="20" w:type="dxa"/>
            <w:vAlign w:val="bottom"/>
          </w:tcPr>
          <w:p w14:paraId="16C06A6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EBEC09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6F0470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AE1213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9C44718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których dane dotyczą;</w:t>
            </w:r>
          </w:p>
        </w:tc>
        <w:tc>
          <w:tcPr>
            <w:tcW w:w="0" w:type="dxa"/>
            <w:vAlign w:val="bottom"/>
          </w:tcPr>
          <w:p w14:paraId="59E8575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195EDCF" w14:textId="77777777">
        <w:trPr>
          <w:trHeight w:val="240"/>
        </w:trPr>
        <w:tc>
          <w:tcPr>
            <w:tcW w:w="20" w:type="dxa"/>
            <w:vAlign w:val="bottom"/>
          </w:tcPr>
          <w:p w14:paraId="49EEBF8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736ED2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134806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62DDE3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78B27057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przez:</w:t>
            </w:r>
          </w:p>
        </w:tc>
        <w:tc>
          <w:tcPr>
            <w:tcW w:w="0" w:type="dxa"/>
            <w:vAlign w:val="bottom"/>
          </w:tcPr>
          <w:p w14:paraId="708CB8A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AEC90CC" w14:textId="77777777">
        <w:trPr>
          <w:trHeight w:val="252"/>
        </w:trPr>
        <w:tc>
          <w:tcPr>
            <w:tcW w:w="20" w:type="dxa"/>
            <w:vAlign w:val="bottom"/>
          </w:tcPr>
          <w:p w14:paraId="4FD10F1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23DC17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634150D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7186240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4D7DF283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Wójta/Burmistrza/Prezydenta miasta – z rejestru mieszkańców w trybie</w:t>
            </w:r>
          </w:p>
        </w:tc>
        <w:tc>
          <w:tcPr>
            <w:tcW w:w="0" w:type="dxa"/>
            <w:vAlign w:val="bottom"/>
          </w:tcPr>
          <w:p w14:paraId="73CD6D7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EF32B20" w14:textId="77777777">
        <w:trPr>
          <w:trHeight w:val="236"/>
        </w:trPr>
        <w:tc>
          <w:tcPr>
            <w:tcW w:w="20" w:type="dxa"/>
            <w:vAlign w:val="bottom"/>
          </w:tcPr>
          <w:p w14:paraId="507BA89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3008C5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713CDE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DCDEB0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FBE77E3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indywidualnych zapytań oraz zapewnienia do danych dostępu online -</w:t>
            </w:r>
          </w:p>
        </w:tc>
        <w:tc>
          <w:tcPr>
            <w:tcW w:w="0" w:type="dxa"/>
            <w:vAlign w:val="bottom"/>
          </w:tcPr>
          <w:p w14:paraId="3909FB1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4E527FF" w14:textId="77777777">
        <w:trPr>
          <w:trHeight w:val="238"/>
        </w:trPr>
        <w:tc>
          <w:tcPr>
            <w:tcW w:w="20" w:type="dxa"/>
            <w:vAlign w:val="bottom"/>
          </w:tcPr>
          <w:p w14:paraId="61CA4F2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94C686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34E4FA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E5356E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7E3A62B0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podmiotom wskazanym powyżej w pkt 1-4, z rejestru PESEL w trybie</w:t>
            </w:r>
          </w:p>
        </w:tc>
        <w:tc>
          <w:tcPr>
            <w:tcW w:w="0" w:type="dxa"/>
            <w:vAlign w:val="bottom"/>
          </w:tcPr>
          <w:p w14:paraId="20E8FAA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6CC177F" w14:textId="77777777">
        <w:trPr>
          <w:trHeight w:val="238"/>
        </w:trPr>
        <w:tc>
          <w:tcPr>
            <w:tcW w:w="20" w:type="dxa"/>
            <w:vAlign w:val="bottom"/>
          </w:tcPr>
          <w:p w14:paraId="063C2C1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D75438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6AB861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D437B6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0E27CA8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indywidualnych zapytań podmiotom wskazanym w pkt 1-3;</w:t>
            </w:r>
          </w:p>
        </w:tc>
        <w:tc>
          <w:tcPr>
            <w:tcW w:w="0" w:type="dxa"/>
            <w:vAlign w:val="bottom"/>
          </w:tcPr>
          <w:p w14:paraId="4BD5092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85218F5" w14:textId="77777777">
        <w:trPr>
          <w:trHeight w:val="252"/>
        </w:trPr>
        <w:tc>
          <w:tcPr>
            <w:tcW w:w="20" w:type="dxa"/>
            <w:vAlign w:val="bottom"/>
          </w:tcPr>
          <w:p w14:paraId="1EAE3B2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D21179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99311CA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A1E379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34487BF2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Ministra Cyfryzacji – z rejestru PESEL w trybie zapewnienia do danych</w:t>
            </w:r>
          </w:p>
        </w:tc>
        <w:tc>
          <w:tcPr>
            <w:tcW w:w="0" w:type="dxa"/>
            <w:vAlign w:val="bottom"/>
          </w:tcPr>
          <w:p w14:paraId="5BC7BAB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0B2ACEE" w14:textId="77777777">
        <w:trPr>
          <w:trHeight w:val="238"/>
        </w:trPr>
        <w:tc>
          <w:tcPr>
            <w:tcW w:w="20" w:type="dxa"/>
            <w:vAlign w:val="bottom"/>
          </w:tcPr>
          <w:p w14:paraId="20941DC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D46828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5095F5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39B436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674B19C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dostępu online - podmiotom wskazanym powyżej w pkt 1 oraz w trybie</w:t>
            </w:r>
          </w:p>
        </w:tc>
        <w:tc>
          <w:tcPr>
            <w:tcW w:w="0" w:type="dxa"/>
            <w:vAlign w:val="bottom"/>
          </w:tcPr>
          <w:p w14:paraId="05CE918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16FCEB9" w14:textId="77777777">
        <w:trPr>
          <w:trHeight w:val="238"/>
        </w:trPr>
        <w:tc>
          <w:tcPr>
            <w:tcW w:w="20" w:type="dxa"/>
            <w:vAlign w:val="bottom"/>
          </w:tcPr>
          <w:p w14:paraId="41A1171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BFF345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887611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CA4A2B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30448BC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indywidualnych zapytań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podmiotom wskazanym w pkt 4;</w:t>
            </w:r>
          </w:p>
        </w:tc>
        <w:tc>
          <w:tcPr>
            <w:tcW w:w="0" w:type="dxa"/>
            <w:vAlign w:val="bottom"/>
          </w:tcPr>
          <w:p w14:paraId="16673BD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56F9570" w14:textId="77777777">
        <w:trPr>
          <w:trHeight w:val="252"/>
        </w:trPr>
        <w:tc>
          <w:tcPr>
            <w:tcW w:w="20" w:type="dxa"/>
            <w:vAlign w:val="bottom"/>
          </w:tcPr>
          <w:p w14:paraId="095A4F5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8A2CF6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8FB02C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0A7334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096755EF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Ministra Spraw Wewnętrznych i Administracji - z rejestru PESEL,w</w:t>
            </w:r>
          </w:p>
        </w:tc>
        <w:tc>
          <w:tcPr>
            <w:tcW w:w="0" w:type="dxa"/>
            <w:vAlign w:val="bottom"/>
          </w:tcPr>
          <w:p w14:paraId="5C58603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C85778B" w14:textId="77777777">
        <w:trPr>
          <w:trHeight w:val="236"/>
        </w:trPr>
        <w:tc>
          <w:tcPr>
            <w:tcW w:w="20" w:type="dxa"/>
            <w:vAlign w:val="bottom"/>
          </w:tcPr>
          <w:p w14:paraId="64C4CEC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D3D105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AA7C87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1C283B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E445222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zakresie wniosków o udostepnienie danych złożonych przed 1 lipca</w:t>
            </w:r>
          </w:p>
        </w:tc>
        <w:tc>
          <w:tcPr>
            <w:tcW w:w="0" w:type="dxa"/>
            <w:vAlign w:val="bottom"/>
          </w:tcPr>
          <w:p w14:paraId="2E0FBAF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2F41A7B" w14:textId="77777777">
        <w:trPr>
          <w:trHeight w:val="238"/>
        </w:trPr>
        <w:tc>
          <w:tcPr>
            <w:tcW w:w="20" w:type="dxa"/>
            <w:vAlign w:val="bottom"/>
          </w:tcPr>
          <w:p w14:paraId="1747DE1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B202D5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C7733C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40AFBD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146D3690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2019 r., w imieniu Ministra dane udostępnia podmiotom wskazanym</w:t>
            </w:r>
          </w:p>
        </w:tc>
        <w:tc>
          <w:tcPr>
            <w:tcW w:w="0" w:type="dxa"/>
            <w:vAlign w:val="bottom"/>
          </w:tcPr>
          <w:p w14:paraId="3CD2EDA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2DB88CA" w14:textId="77777777">
        <w:trPr>
          <w:trHeight w:val="240"/>
        </w:trPr>
        <w:tc>
          <w:tcPr>
            <w:tcW w:w="20" w:type="dxa"/>
            <w:vAlign w:val="bottom"/>
          </w:tcPr>
          <w:p w14:paraId="69A888F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19C6DD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92E9B5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C0AF27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B057117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powyżej w pkt 1-3 w trybie indywidualnych zapytań Centrum</w:t>
            </w:r>
          </w:p>
        </w:tc>
        <w:tc>
          <w:tcPr>
            <w:tcW w:w="0" w:type="dxa"/>
            <w:vAlign w:val="bottom"/>
          </w:tcPr>
          <w:p w14:paraId="6AD0445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521D148" w14:textId="77777777">
        <w:trPr>
          <w:trHeight w:val="238"/>
        </w:trPr>
        <w:tc>
          <w:tcPr>
            <w:tcW w:w="20" w:type="dxa"/>
            <w:vAlign w:val="bottom"/>
          </w:tcPr>
          <w:p w14:paraId="4B1B818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944F13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4E65DE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4AE986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918930F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Personalizacji Dokumentów.</w:t>
            </w:r>
          </w:p>
        </w:tc>
        <w:tc>
          <w:tcPr>
            <w:tcW w:w="0" w:type="dxa"/>
            <w:vAlign w:val="bottom"/>
          </w:tcPr>
          <w:p w14:paraId="6ECE8DC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E9EA59F" w14:textId="77777777">
        <w:trPr>
          <w:trHeight w:val="238"/>
        </w:trPr>
        <w:tc>
          <w:tcPr>
            <w:tcW w:w="20" w:type="dxa"/>
            <w:vAlign w:val="bottom"/>
          </w:tcPr>
          <w:p w14:paraId="7D665D7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B1BB14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06D137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3907CD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9114DCB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Pani/Pana dane Wójt/Burmistrz/Prezydent miasta udostępnia także stronom</w:t>
            </w:r>
          </w:p>
        </w:tc>
        <w:tc>
          <w:tcPr>
            <w:tcW w:w="0" w:type="dxa"/>
            <w:vAlign w:val="bottom"/>
          </w:tcPr>
          <w:p w14:paraId="07E245D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61C9A84" w14:textId="77777777">
        <w:trPr>
          <w:trHeight w:val="238"/>
        </w:trPr>
        <w:tc>
          <w:tcPr>
            <w:tcW w:w="20" w:type="dxa"/>
            <w:vAlign w:val="bottom"/>
          </w:tcPr>
          <w:p w14:paraId="77448E0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C0A083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7E95C0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E7C47A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0D63DC4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postępowań administracyjnych prowadzonych na podstawie ustawy o </w:t>
            </w:r>
            <w:r>
              <w:rPr>
                <w:rFonts w:ascii="Arial" w:eastAsia="Arial" w:hAnsi="Arial" w:cs="Arial"/>
                <w:sz w:val="18"/>
                <w:szCs w:val="18"/>
              </w:rPr>
              <w:t>ewidencji</w:t>
            </w:r>
          </w:p>
        </w:tc>
        <w:tc>
          <w:tcPr>
            <w:tcW w:w="0" w:type="dxa"/>
            <w:vAlign w:val="bottom"/>
          </w:tcPr>
          <w:p w14:paraId="160C6F7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2556328" w14:textId="77777777">
        <w:trPr>
          <w:trHeight w:val="238"/>
        </w:trPr>
        <w:tc>
          <w:tcPr>
            <w:tcW w:w="20" w:type="dxa"/>
            <w:vAlign w:val="bottom"/>
          </w:tcPr>
          <w:p w14:paraId="4260B0F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270D21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D395DB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CCD957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5EAE6F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ludności i Kodeksu postępowania administracyjnego, których jest Pan/Pani</w:t>
            </w:r>
          </w:p>
        </w:tc>
        <w:tc>
          <w:tcPr>
            <w:tcW w:w="0" w:type="dxa"/>
            <w:vAlign w:val="bottom"/>
          </w:tcPr>
          <w:p w14:paraId="3FAB868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201C276" w14:textId="77777777">
        <w:trPr>
          <w:trHeight w:val="36"/>
        </w:trPr>
        <w:tc>
          <w:tcPr>
            <w:tcW w:w="20" w:type="dxa"/>
            <w:vAlign w:val="bottom"/>
          </w:tcPr>
          <w:p w14:paraId="10C9B526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5372E73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0FDBBBB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117D97D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6620" w:type="dxa"/>
            <w:vAlign w:val="bottom"/>
          </w:tcPr>
          <w:p w14:paraId="7AFF611B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323D3AB3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5EB849BD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488E161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DF32A1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4A22F69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D01A970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63CDDC7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6B8EC213" w14:textId="77777777" w:rsidR="00B244F7" w:rsidRDefault="00B244F7">
            <w:pPr>
              <w:rPr>
                <w:sz w:val="1"/>
                <w:szCs w:val="1"/>
              </w:rPr>
            </w:pPr>
          </w:p>
        </w:tc>
      </w:tr>
    </w:tbl>
    <w:p w14:paraId="5EF1B4CB" w14:textId="77777777" w:rsidR="00B244F7" w:rsidRDefault="00B244F7">
      <w:pPr>
        <w:sectPr w:rsidR="00B244F7">
          <w:pgSz w:w="11900" w:h="16838"/>
          <w:pgMar w:top="1376" w:right="1440" w:bottom="838" w:left="1300" w:header="0" w:footer="0" w:gutter="0"/>
          <w:cols w:space="708" w:equalWidth="0">
            <w:col w:w="9166"/>
          </w:cols>
        </w:sectPr>
      </w:pPr>
    </w:p>
    <w:p w14:paraId="79B1C77A" w14:textId="77777777" w:rsidR="00B244F7" w:rsidRDefault="007B1C3D">
      <w:pPr>
        <w:spacing w:line="238" w:lineRule="auto"/>
        <w:ind w:right="526"/>
        <w:jc w:val="center"/>
        <w:rPr>
          <w:sz w:val="20"/>
          <w:szCs w:val="20"/>
        </w:rPr>
      </w:pPr>
      <w:bookmarkStart w:id="2" w:name="page3"/>
      <w:bookmarkEnd w:id="2"/>
      <w:r>
        <w:rPr>
          <w:rFonts w:ascii="Arial" w:eastAsia="Arial" w:hAnsi="Arial" w:cs="Arial"/>
          <w:b/>
          <w:bCs/>
          <w:noProof/>
          <w:sz w:val="26"/>
          <w:szCs w:val="26"/>
        </w:rPr>
        <w:lastRenderedPageBreak/>
        <w:drawing>
          <wp:anchor distT="0" distB="0" distL="114300" distR="114300" simplePos="0" relativeHeight="251659264" behindDoc="1" locked="0" layoutInCell="0" allowOverlap="1" wp14:anchorId="6E1FACF6" wp14:editId="503B3EF8">
            <wp:simplePos x="0" y="0"/>
            <wp:positionH relativeFrom="page">
              <wp:posOffset>829310</wp:posOffset>
            </wp:positionH>
            <wp:positionV relativeFrom="page">
              <wp:posOffset>792480</wp:posOffset>
            </wp:positionV>
            <wp:extent cx="5480050" cy="82245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822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6"/>
          <w:szCs w:val="26"/>
        </w:rPr>
        <w:t xml:space="preserve">Klauzula informacyjna dot. przetwarzania danych osobowych </w:t>
      </w:r>
      <w:r>
        <w:rPr>
          <w:rFonts w:ascii="Arial" w:eastAsia="Arial" w:hAnsi="Arial" w:cs="Arial"/>
          <w:b/>
          <w:bCs/>
          <w:sz w:val="26"/>
          <w:szCs w:val="26"/>
        </w:rPr>
        <w:t>na podstawie obowiązku prawnego ciążącego na administratorze (przetwarzanie w związku z ustawą z dnia 24września 2010 r. o ewidencji ludności)</w:t>
      </w:r>
    </w:p>
    <w:p w14:paraId="343E9D90" w14:textId="77777777" w:rsidR="00B244F7" w:rsidRDefault="007B1C3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0BEB95A0" wp14:editId="67D7D352">
            <wp:simplePos x="0" y="0"/>
            <wp:positionH relativeFrom="column">
              <wp:posOffset>75565</wp:posOffset>
            </wp:positionH>
            <wp:positionV relativeFrom="paragraph">
              <wp:posOffset>-376555</wp:posOffset>
            </wp:positionV>
            <wp:extent cx="5336540" cy="379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37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0"/>
        <w:gridCol w:w="1780"/>
        <w:gridCol w:w="120"/>
        <w:gridCol w:w="6620"/>
        <w:gridCol w:w="20"/>
      </w:tblGrid>
      <w:tr w:rsidR="00B244F7" w14:paraId="742E3573" w14:textId="77777777">
        <w:trPr>
          <w:trHeight w:val="96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12F7C18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75B89C4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651324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14:paraId="3402B4D2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66DFACC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2DF391D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8BC4645" w14:textId="77777777">
        <w:trPr>
          <w:trHeight w:val="102"/>
        </w:trPr>
        <w:tc>
          <w:tcPr>
            <w:tcW w:w="20" w:type="dxa"/>
            <w:vAlign w:val="bottom"/>
          </w:tcPr>
          <w:p w14:paraId="2BC568E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F561D9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5BA021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BF0380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09A32DEE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stroną lub uczestnikiem w trybie udostępnienia akt tych postępowań.</w:t>
            </w:r>
          </w:p>
        </w:tc>
        <w:tc>
          <w:tcPr>
            <w:tcW w:w="0" w:type="dxa"/>
            <w:vAlign w:val="bottom"/>
          </w:tcPr>
          <w:p w14:paraId="5425C9D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0FF9D7E" w14:textId="77777777">
        <w:trPr>
          <w:trHeight w:val="204"/>
        </w:trPr>
        <w:tc>
          <w:tcPr>
            <w:tcW w:w="20" w:type="dxa"/>
            <w:vAlign w:val="bottom"/>
          </w:tcPr>
          <w:p w14:paraId="79E09BC1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8C4416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C0D399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2686D9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7B420C9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2FEA77B8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874E9BC" w14:textId="77777777">
        <w:trPr>
          <w:trHeight w:val="36"/>
        </w:trPr>
        <w:tc>
          <w:tcPr>
            <w:tcW w:w="20" w:type="dxa"/>
            <w:vAlign w:val="bottom"/>
          </w:tcPr>
          <w:p w14:paraId="7949C7D5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E842726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EDE9E84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741341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6620" w:type="dxa"/>
            <w:vAlign w:val="bottom"/>
          </w:tcPr>
          <w:p w14:paraId="791394A1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7F39D387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010C7A31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837CFB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027F04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57399CF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848CE3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7C1CA75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724CA2B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28DA917" w14:textId="77777777">
        <w:trPr>
          <w:trHeight w:val="103"/>
        </w:trPr>
        <w:tc>
          <w:tcPr>
            <w:tcW w:w="20" w:type="dxa"/>
            <w:vAlign w:val="bottom"/>
          </w:tcPr>
          <w:p w14:paraId="56B86691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B43AE6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E878A86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0DA2B7E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Align w:val="bottom"/>
          </w:tcPr>
          <w:p w14:paraId="2CC36182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5E807EC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4C2D6B4" w14:textId="77777777">
        <w:trPr>
          <w:trHeight w:val="204"/>
        </w:trPr>
        <w:tc>
          <w:tcPr>
            <w:tcW w:w="20" w:type="dxa"/>
            <w:vAlign w:val="bottom"/>
          </w:tcPr>
          <w:p w14:paraId="0F9C7B53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133D9D4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D3846C0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2FEF81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Align w:val="bottom"/>
          </w:tcPr>
          <w:p w14:paraId="7A803C1B" w14:textId="77777777" w:rsidR="00B244F7" w:rsidRDefault="007B1C3D">
            <w:pPr>
              <w:spacing w:line="204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Zgodnie z art. 12a ustawy o ewidencji ludności dane osobowe zgromadzone w</w:t>
            </w:r>
          </w:p>
        </w:tc>
        <w:tc>
          <w:tcPr>
            <w:tcW w:w="0" w:type="dxa"/>
            <w:vAlign w:val="bottom"/>
          </w:tcPr>
          <w:p w14:paraId="248EC90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AAA4BAC" w14:textId="77777777">
        <w:trPr>
          <w:trHeight w:val="209"/>
        </w:trPr>
        <w:tc>
          <w:tcPr>
            <w:tcW w:w="20" w:type="dxa"/>
            <w:vAlign w:val="bottom"/>
          </w:tcPr>
          <w:p w14:paraId="11B383F8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EDA8CFF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15FEC8E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8"/>
                <w:szCs w:val="18"/>
                <w:highlight w:val="lightGray"/>
              </w:rPr>
              <w:t>PRZECHOWYWANIA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802B5DD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620" w:type="dxa"/>
            <w:vAlign w:val="bottom"/>
          </w:tcPr>
          <w:p w14:paraId="0B07B48F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rejestrze mieszkańców oraz w rejestrze PESEL przetwarzane są bezterminowo.</w:t>
            </w:r>
          </w:p>
        </w:tc>
        <w:tc>
          <w:tcPr>
            <w:tcW w:w="0" w:type="dxa"/>
            <w:vAlign w:val="bottom"/>
          </w:tcPr>
          <w:p w14:paraId="41A67A30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7CF0074" w14:textId="77777777">
        <w:trPr>
          <w:trHeight w:val="199"/>
        </w:trPr>
        <w:tc>
          <w:tcPr>
            <w:tcW w:w="20" w:type="dxa"/>
            <w:vAlign w:val="bottom"/>
          </w:tcPr>
          <w:p w14:paraId="6225BCDB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CCB005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2D7E655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FAC52F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Align w:val="bottom"/>
          </w:tcPr>
          <w:p w14:paraId="70F708B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50166FE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739E0F0" w14:textId="77777777">
        <w:trPr>
          <w:trHeight w:val="307"/>
        </w:trPr>
        <w:tc>
          <w:tcPr>
            <w:tcW w:w="20" w:type="dxa"/>
            <w:vAlign w:val="bottom"/>
          </w:tcPr>
          <w:p w14:paraId="2B512354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2C52867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0ABDDEC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C6D6CCB" w14:textId="77777777" w:rsidR="00B244F7" w:rsidRDefault="00B244F7">
            <w:pPr>
              <w:rPr>
                <w:sz w:val="24"/>
                <w:szCs w:val="24"/>
              </w:rPr>
            </w:pPr>
          </w:p>
        </w:tc>
        <w:tc>
          <w:tcPr>
            <w:tcW w:w="6620" w:type="dxa"/>
            <w:vAlign w:val="bottom"/>
          </w:tcPr>
          <w:p w14:paraId="2CF37B3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Dane zgromadzone w formie pisemnej są przetwarzane zgodnie z klasyfikacją</w:t>
            </w:r>
          </w:p>
        </w:tc>
        <w:tc>
          <w:tcPr>
            <w:tcW w:w="0" w:type="dxa"/>
            <w:vAlign w:val="bottom"/>
          </w:tcPr>
          <w:p w14:paraId="13CAD42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5ECC681" w14:textId="77777777">
        <w:trPr>
          <w:trHeight w:val="238"/>
        </w:trPr>
        <w:tc>
          <w:tcPr>
            <w:tcW w:w="20" w:type="dxa"/>
            <w:vAlign w:val="bottom"/>
          </w:tcPr>
          <w:p w14:paraId="3277524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69CF1C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DF4DDD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5EEC2C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13B2AE40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wynikająca z jednolitego rzeczowego wykazu akt organów gminy i związków</w:t>
            </w:r>
          </w:p>
        </w:tc>
        <w:tc>
          <w:tcPr>
            <w:tcW w:w="0" w:type="dxa"/>
            <w:vAlign w:val="bottom"/>
          </w:tcPr>
          <w:p w14:paraId="48D386F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C742A9F" w14:textId="77777777">
        <w:trPr>
          <w:trHeight w:val="238"/>
        </w:trPr>
        <w:tc>
          <w:tcPr>
            <w:tcW w:w="20" w:type="dxa"/>
            <w:vAlign w:val="bottom"/>
          </w:tcPr>
          <w:p w14:paraId="178845D7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1EC101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831102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466A6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16E073B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międzygminnych oraz urzędów obsługujących te organy i związki</w:t>
            </w:r>
          </w:p>
        </w:tc>
        <w:tc>
          <w:tcPr>
            <w:tcW w:w="0" w:type="dxa"/>
            <w:vAlign w:val="bottom"/>
          </w:tcPr>
          <w:p w14:paraId="1518334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7F0E495" w14:textId="77777777">
        <w:trPr>
          <w:trHeight w:val="238"/>
        </w:trPr>
        <w:tc>
          <w:tcPr>
            <w:tcW w:w="20" w:type="dxa"/>
            <w:vAlign w:val="bottom"/>
          </w:tcPr>
          <w:p w14:paraId="6F93EAF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8A980A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9B8B99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EB3CD0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2CDB88C" w14:textId="77777777" w:rsidR="00B244F7" w:rsidRDefault="007B1C3D">
            <w:pPr>
              <w:ind w:left="10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(rozporządzenie Prezesa Rady Ministrów z dnia 18 stycznia 2011r. </w:t>
            </w:r>
            <w:hyperlink r:id="rId13">
              <w:r>
                <w:rPr>
                  <w:rFonts w:ascii="Arial" w:eastAsia="Arial" w:hAnsi="Arial" w:cs="Arial"/>
                  <w:sz w:val="18"/>
                  <w:szCs w:val="18"/>
                </w:rPr>
                <w:t>Dz.U. Nr 14,</w:t>
              </w:r>
            </w:hyperlink>
          </w:p>
        </w:tc>
        <w:tc>
          <w:tcPr>
            <w:tcW w:w="0" w:type="dxa"/>
            <w:vAlign w:val="bottom"/>
          </w:tcPr>
          <w:p w14:paraId="392DAA7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D1FCB44" w14:textId="77777777">
        <w:trPr>
          <w:trHeight w:val="238"/>
        </w:trPr>
        <w:tc>
          <w:tcPr>
            <w:tcW w:w="20" w:type="dxa"/>
            <w:vAlign w:val="bottom"/>
          </w:tcPr>
          <w:p w14:paraId="5F7DE3B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B950D0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02114C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026739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4E2DB0F6" w14:textId="77777777" w:rsidR="00B244F7" w:rsidRDefault="007B1C3D">
            <w:pPr>
              <w:ind w:left="100"/>
              <w:rPr>
                <w:rFonts w:ascii="Arial" w:eastAsia="Arial" w:hAnsi="Arial" w:cs="Arial"/>
                <w:sz w:val="18"/>
                <w:szCs w:val="18"/>
              </w:rPr>
            </w:pPr>
            <w:hyperlink r:id="rId14">
              <w:r>
                <w:rPr>
                  <w:rFonts w:ascii="Arial" w:eastAsia="Arial" w:hAnsi="Arial" w:cs="Arial"/>
                  <w:sz w:val="18"/>
                  <w:szCs w:val="18"/>
                </w:rPr>
                <w:t>poz. 67):</w:t>
              </w:r>
            </w:hyperlink>
          </w:p>
        </w:tc>
        <w:tc>
          <w:tcPr>
            <w:tcW w:w="0" w:type="dxa"/>
            <w:vAlign w:val="bottom"/>
          </w:tcPr>
          <w:p w14:paraId="49EABB4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5603692" w14:textId="77777777">
        <w:trPr>
          <w:trHeight w:val="252"/>
        </w:trPr>
        <w:tc>
          <w:tcPr>
            <w:tcW w:w="20" w:type="dxa"/>
            <w:vAlign w:val="bottom"/>
          </w:tcPr>
          <w:p w14:paraId="57C5D12F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AF6DDFA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BAE9AD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477B800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7FDA95D0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dokumentacja spraw z zakresu ewidencji ludności po 50 latach jest</w:t>
            </w:r>
          </w:p>
        </w:tc>
        <w:tc>
          <w:tcPr>
            <w:tcW w:w="0" w:type="dxa"/>
            <w:vAlign w:val="bottom"/>
          </w:tcPr>
          <w:p w14:paraId="7FB2472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8A085CE" w14:textId="77777777">
        <w:trPr>
          <w:trHeight w:val="238"/>
        </w:trPr>
        <w:tc>
          <w:tcPr>
            <w:tcW w:w="20" w:type="dxa"/>
            <w:vAlign w:val="bottom"/>
          </w:tcPr>
          <w:p w14:paraId="071A810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ED53C2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57207C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2A21692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F48A374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oceniana pod kątem możliwości zniszczenia natomiast dotycząca</w:t>
            </w:r>
          </w:p>
        </w:tc>
        <w:tc>
          <w:tcPr>
            <w:tcW w:w="0" w:type="dxa"/>
            <w:vAlign w:val="bottom"/>
          </w:tcPr>
          <w:p w14:paraId="70B3466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15782B9" w14:textId="77777777">
        <w:trPr>
          <w:trHeight w:val="238"/>
        </w:trPr>
        <w:tc>
          <w:tcPr>
            <w:tcW w:w="20" w:type="dxa"/>
            <w:vAlign w:val="bottom"/>
          </w:tcPr>
          <w:p w14:paraId="313A061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A0809B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16A03F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B268A4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30926E3A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aktualizacji danych w ewidencji ludności niszczona jest po 5 latach;</w:t>
            </w:r>
          </w:p>
        </w:tc>
        <w:tc>
          <w:tcPr>
            <w:tcW w:w="0" w:type="dxa"/>
            <w:vAlign w:val="bottom"/>
          </w:tcPr>
          <w:p w14:paraId="7C9B6AA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850D812" w14:textId="77777777">
        <w:trPr>
          <w:trHeight w:val="252"/>
        </w:trPr>
        <w:tc>
          <w:tcPr>
            <w:tcW w:w="20" w:type="dxa"/>
            <w:vAlign w:val="bottom"/>
          </w:tcPr>
          <w:p w14:paraId="453EEF5D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A719BE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375B918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64A8398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13A728B3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dokumentacja spraw meldunkowych niszczona jest po 10 latach;</w:t>
            </w:r>
          </w:p>
        </w:tc>
        <w:tc>
          <w:tcPr>
            <w:tcW w:w="0" w:type="dxa"/>
            <w:vAlign w:val="bottom"/>
          </w:tcPr>
          <w:p w14:paraId="0ED123A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3F2BE6A" w14:textId="77777777">
        <w:trPr>
          <w:trHeight w:val="250"/>
        </w:trPr>
        <w:tc>
          <w:tcPr>
            <w:tcW w:w="20" w:type="dxa"/>
            <w:vAlign w:val="bottom"/>
          </w:tcPr>
          <w:p w14:paraId="207DD254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FAA54D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BA44B12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8E0D20B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63E6EE66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dokumentacja spraw związanych z udostępnianiem danych i</w:t>
            </w:r>
          </w:p>
        </w:tc>
        <w:tc>
          <w:tcPr>
            <w:tcW w:w="0" w:type="dxa"/>
            <w:vAlign w:val="bottom"/>
          </w:tcPr>
          <w:p w14:paraId="2D54A96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3B29FF8" w14:textId="77777777">
        <w:trPr>
          <w:trHeight w:val="236"/>
        </w:trPr>
        <w:tc>
          <w:tcPr>
            <w:tcW w:w="20" w:type="dxa"/>
            <w:vAlign w:val="bottom"/>
          </w:tcPr>
          <w:p w14:paraId="327FA99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69B0CA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54259D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D7D2C6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61E2898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wydawaniem zaświadczeń z ewidencji ludności niszczona jest po 5</w:t>
            </w:r>
          </w:p>
        </w:tc>
        <w:tc>
          <w:tcPr>
            <w:tcW w:w="0" w:type="dxa"/>
            <w:vAlign w:val="bottom"/>
          </w:tcPr>
          <w:p w14:paraId="4E07FE4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3D3B04D" w14:textId="77777777">
        <w:trPr>
          <w:trHeight w:val="240"/>
        </w:trPr>
        <w:tc>
          <w:tcPr>
            <w:tcW w:w="20" w:type="dxa"/>
            <w:vAlign w:val="bottom"/>
          </w:tcPr>
          <w:p w14:paraId="16AFAD1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C8FDD1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6227D3F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42BC05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D7DA284" w14:textId="77777777" w:rsidR="00B244F7" w:rsidRDefault="007B1C3D">
            <w:pPr>
              <w:ind w:left="8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latach.</w:t>
            </w:r>
          </w:p>
        </w:tc>
        <w:tc>
          <w:tcPr>
            <w:tcW w:w="0" w:type="dxa"/>
            <w:vAlign w:val="bottom"/>
          </w:tcPr>
          <w:p w14:paraId="47D0798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0E7B65E" w14:textId="77777777">
        <w:trPr>
          <w:trHeight w:val="34"/>
        </w:trPr>
        <w:tc>
          <w:tcPr>
            <w:tcW w:w="20" w:type="dxa"/>
            <w:vAlign w:val="bottom"/>
          </w:tcPr>
          <w:p w14:paraId="0B1F358B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shd w:val="clear" w:color="auto" w:fill="D9D9D9"/>
            <w:vAlign w:val="bottom"/>
          </w:tcPr>
          <w:p w14:paraId="4755D87B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35ECF5C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6620" w:type="dxa"/>
            <w:vAlign w:val="bottom"/>
          </w:tcPr>
          <w:p w14:paraId="2745CCBF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3BCC8A70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5A864B03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444BF928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31A25889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3C2B53E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53F112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3F82A4AB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11F40C3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F1D4E28" w14:textId="77777777">
        <w:trPr>
          <w:trHeight w:val="102"/>
        </w:trPr>
        <w:tc>
          <w:tcPr>
            <w:tcW w:w="20" w:type="dxa"/>
            <w:vAlign w:val="bottom"/>
          </w:tcPr>
          <w:p w14:paraId="6CF89D89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8C07CBE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2B7E5520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PRAWA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89466C5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60376B9B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Przysługuje Pani/Panu prawo dostępu do Pani/Pana danych oraz prawo</w:t>
            </w:r>
          </w:p>
        </w:tc>
        <w:tc>
          <w:tcPr>
            <w:tcW w:w="0" w:type="dxa"/>
            <w:vAlign w:val="bottom"/>
          </w:tcPr>
          <w:p w14:paraId="4928038F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599F574" w14:textId="77777777">
        <w:trPr>
          <w:trHeight w:val="204"/>
        </w:trPr>
        <w:tc>
          <w:tcPr>
            <w:tcW w:w="20" w:type="dxa"/>
            <w:vAlign w:val="bottom"/>
          </w:tcPr>
          <w:p w14:paraId="424C19C4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C8547B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201E588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73733D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2BCCC88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6A359B76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B3B3501" w14:textId="77777777">
        <w:trPr>
          <w:trHeight w:val="211"/>
        </w:trPr>
        <w:tc>
          <w:tcPr>
            <w:tcW w:w="20" w:type="dxa"/>
            <w:vAlign w:val="bottom"/>
          </w:tcPr>
          <w:p w14:paraId="1E6A3916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C1CC194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63B3AA3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PODMIOTÓW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9453A09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620" w:type="dxa"/>
            <w:vAlign w:val="bottom"/>
          </w:tcPr>
          <w:p w14:paraId="7FD0354C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żądania ich sprostowania, a także danych osób, nad którymi sprawowana jest</w:t>
            </w:r>
          </w:p>
        </w:tc>
        <w:tc>
          <w:tcPr>
            <w:tcW w:w="0" w:type="dxa"/>
            <w:vAlign w:val="bottom"/>
          </w:tcPr>
          <w:p w14:paraId="7199902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107981E" w14:textId="77777777">
        <w:trPr>
          <w:trHeight w:val="199"/>
        </w:trPr>
        <w:tc>
          <w:tcPr>
            <w:tcW w:w="20" w:type="dxa"/>
            <w:vAlign w:val="bottom"/>
          </w:tcPr>
          <w:p w14:paraId="196D3A5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E62C57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E3E14C2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EAF4EF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16751035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prawna opieka, np. danych dzieci.</w:t>
            </w:r>
          </w:p>
        </w:tc>
        <w:tc>
          <w:tcPr>
            <w:tcW w:w="0" w:type="dxa"/>
            <w:vAlign w:val="bottom"/>
          </w:tcPr>
          <w:p w14:paraId="23FB76C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D472D9C" w14:textId="77777777">
        <w:trPr>
          <w:trHeight w:val="67"/>
        </w:trPr>
        <w:tc>
          <w:tcPr>
            <w:tcW w:w="20" w:type="dxa"/>
            <w:vAlign w:val="bottom"/>
          </w:tcPr>
          <w:p w14:paraId="1B636DC0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07610BA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C6C9AD4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7CA4B6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6620" w:type="dxa"/>
            <w:vMerge/>
            <w:vAlign w:val="bottom"/>
          </w:tcPr>
          <w:p w14:paraId="41C7B0F6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24DC94D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B2DF078" w14:textId="77777777">
        <w:trPr>
          <w:trHeight w:val="34"/>
        </w:trPr>
        <w:tc>
          <w:tcPr>
            <w:tcW w:w="20" w:type="dxa"/>
            <w:vAlign w:val="bottom"/>
          </w:tcPr>
          <w:p w14:paraId="6EAD9F4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5C425F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6620" w:type="dxa"/>
            <w:vAlign w:val="bottom"/>
          </w:tcPr>
          <w:p w14:paraId="20F106A4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599884DD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621F9992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3C6F11C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C0A8FA9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C3603FD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0F43C03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3532373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627CA05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51B2F69" w14:textId="77777777">
        <w:trPr>
          <w:trHeight w:val="102"/>
        </w:trPr>
        <w:tc>
          <w:tcPr>
            <w:tcW w:w="20" w:type="dxa"/>
            <w:vAlign w:val="bottom"/>
          </w:tcPr>
          <w:p w14:paraId="715354D2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4E9F3E0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3E3DAE51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PRAWO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F554060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649392BE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Przysługuje Pani/Panu również prawo wniesienia skargi do organu nadzorczego</w:t>
            </w:r>
          </w:p>
        </w:tc>
        <w:tc>
          <w:tcPr>
            <w:tcW w:w="0" w:type="dxa"/>
            <w:vAlign w:val="bottom"/>
          </w:tcPr>
          <w:p w14:paraId="0C71642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F853B9E" w14:textId="77777777">
        <w:trPr>
          <w:trHeight w:val="204"/>
        </w:trPr>
        <w:tc>
          <w:tcPr>
            <w:tcW w:w="20" w:type="dxa"/>
            <w:vAlign w:val="bottom"/>
          </w:tcPr>
          <w:p w14:paraId="2EF6BECA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B0217BC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2A5564A9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903674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029F193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2C9732D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77C3B1C" w14:textId="77777777">
        <w:trPr>
          <w:trHeight w:val="211"/>
        </w:trPr>
        <w:tc>
          <w:tcPr>
            <w:tcW w:w="20" w:type="dxa"/>
            <w:vAlign w:val="bottom"/>
          </w:tcPr>
          <w:p w14:paraId="754CF602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486B439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EBCAE2B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WNIESIENIA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772A20F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620" w:type="dxa"/>
            <w:vAlign w:val="bottom"/>
          </w:tcPr>
          <w:p w14:paraId="53BFC54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 Prezesa Urzędu Ochrony Danych Osobowych</w:t>
            </w:r>
          </w:p>
        </w:tc>
        <w:tc>
          <w:tcPr>
            <w:tcW w:w="0" w:type="dxa"/>
            <w:vAlign w:val="bottom"/>
          </w:tcPr>
          <w:p w14:paraId="7F003EF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AE54401" w14:textId="77777777">
        <w:trPr>
          <w:trHeight w:val="199"/>
        </w:trPr>
        <w:tc>
          <w:tcPr>
            <w:tcW w:w="20" w:type="dxa"/>
            <w:vAlign w:val="bottom"/>
          </w:tcPr>
          <w:p w14:paraId="03F46FA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36B076B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C0879D9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SKARGI DO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C375BD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72CB110F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Biuro Prezesa Urzędu Ochrony Danych Osobowych</w:t>
            </w:r>
          </w:p>
        </w:tc>
        <w:tc>
          <w:tcPr>
            <w:tcW w:w="0" w:type="dxa"/>
            <w:vAlign w:val="bottom"/>
          </w:tcPr>
          <w:p w14:paraId="735A511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4463334" w14:textId="77777777">
        <w:trPr>
          <w:trHeight w:val="65"/>
        </w:trPr>
        <w:tc>
          <w:tcPr>
            <w:tcW w:w="20" w:type="dxa"/>
            <w:vAlign w:val="bottom"/>
          </w:tcPr>
          <w:p w14:paraId="786ECF2C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E0ED214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299E364A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ORGANU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5957360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6620" w:type="dxa"/>
            <w:vMerge/>
            <w:vAlign w:val="bottom"/>
          </w:tcPr>
          <w:p w14:paraId="4177F015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31423709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67CE54AF" w14:textId="77777777">
        <w:trPr>
          <w:trHeight w:val="142"/>
        </w:trPr>
        <w:tc>
          <w:tcPr>
            <w:tcW w:w="20" w:type="dxa"/>
            <w:vAlign w:val="bottom"/>
          </w:tcPr>
          <w:p w14:paraId="2427310D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E918D6D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00EB4FF0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E666CA6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1A62FA91" w14:textId="77777777" w:rsidR="00B244F7" w:rsidRDefault="007B1C3D">
            <w:pPr>
              <w:ind w:left="100"/>
              <w:rPr>
                <w:rFonts w:ascii="Arial" w:eastAsia="Arial" w:hAnsi="Arial" w:cs="Arial"/>
                <w:sz w:val="18"/>
                <w:szCs w:val="18"/>
              </w:rPr>
            </w:pPr>
            <w:hyperlink r:id="rId15"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Adres: 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>Sta</w:t>
            </w:r>
            <w:r>
              <w:rPr>
                <w:rFonts w:ascii="Arial" w:eastAsia="Arial" w:hAnsi="Arial" w:cs="Arial"/>
                <w:sz w:val="18"/>
                <w:szCs w:val="18"/>
              </w:rPr>
              <w:t>wki 2, 00-193 Warszawa</w:t>
            </w:r>
          </w:p>
        </w:tc>
        <w:tc>
          <w:tcPr>
            <w:tcW w:w="0" w:type="dxa"/>
            <w:vAlign w:val="bottom"/>
          </w:tcPr>
          <w:p w14:paraId="62335EF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8BBCB3B" w14:textId="77777777">
        <w:trPr>
          <w:trHeight w:val="99"/>
        </w:trPr>
        <w:tc>
          <w:tcPr>
            <w:tcW w:w="20" w:type="dxa"/>
            <w:vAlign w:val="bottom"/>
          </w:tcPr>
          <w:p w14:paraId="7193B78E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AF5B7B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4F952445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NADZORCZEGO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79D4788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/>
            <w:vAlign w:val="bottom"/>
          </w:tcPr>
          <w:p w14:paraId="57CDE56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10E76935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8F2D40B" w14:textId="77777777">
        <w:trPr>
          <w:trHeight w:val="108"/>
        </w:trPr>
        <w:tc>
          <w:tcPr>
            <w:tcW w:w="20" w:type="dxa"/>
            <w:vAlign w:val="bottom"/>
          </w:tcPr>
          <w:p w14:paraId="77705A0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2C3A4583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52898862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141F09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59B8AF25" w14:textId="77777777" w:rsidR="00B244F7" w:rsidRDefault="007B1C3D">
            <w:pPr>
              <w:ind w:left="100"/>
              <w:rPr>
                <w:rFonts w:ascii="Arial" w:eastAsia="Arial" w:hAnsi="Arial" w:cs="Arial"/>
                <w:sz w:val="18"/>
                <w:szCs w:val="18"/>
              </w:rPr>
            </w:pPr>
            <w:hyperlink r:id="rId16"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Telefon: </w:t>
              </w:r>
            </w:hyperlink>
            <w:r>
              <w:rPr>
                <w:rFonts w:ascii="Arial" w:eastAsia="Arial" w:hAnsi="Arial" w:cs="Arial"/>
                <w:sz w:val="18"/>
                <w:szCs w:val="18"/>
              </w:rPr>
              <w:t>22 531 03 00</w:t>
            </w:r>
          </w:p>
        </w:tc>
        <w:tc>
          <w:tcPr>
            <w:tcW w:w="0" w:type="dxa"/>
            <w:vAlign w:val="bottom"/>
          </w:tcPr>
          <w:p w14:paraId="1D23FEC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81F1B5A" w14:textId="77777777">
        <w:trPr>
          <w:trHeight w:val="130"/>
        </w:trPr>
        <w:tc>
          <w:tcPr>
            <w:tcW w:w="20" w:type="dxa"/>
            <w:vAlign w:val="bottom"/>
          </w:tcPr>
          <w:p w14:paraId="66BD6E1B" w14:textId="77777777" w:rsidR="00B244F7" w:rsidRDefault="00B244F7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C35DFEC" w14:textId="77777777" w:rsidR="00B244F7" w:rsidRDefault="00B244F7">
            <w:pPr>
              <w:rPr>
                <w:sz w:val="11"/>
                <w:szCs w:val="1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9DC199C" w14:textId="77777777" w:rsidR="00B244F7" w:rsidRDefault="00B244F7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BCF23FA" w14:textId="77777777" w:rsidR="00B244F7" w:rsidRDefault="00B244F7">
            <w:pPr>
              <w:rPr>
                <w:sz w:val="11"/>
                <w:szCs w:val="11"/>
              </w:rPr>
            </w:pPr>
          </w:p>
        </w:tc>
        <w:tc>
          <w:tcPr>
            <w:tcW w:w="6620" w:type="dxa"/>
            <w:vMerge/>
            <w:vAlign w:val="bottom"/>
          </w:tcPr>
          <w:p w14:paraId="34A41167" w14:textId="77777777" w:rsidR="00B244F7" w:rsidRDefault="00B244F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14:paraId="153C5F4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B7E2F2A" w14:textId="77777777">
        <w:trPr>
          <w:trHeight w:val="34"/>
        </w:trPr>
        <w:tc>
          <w:tcPr>
            <w:tcW w:w="20" w:type="dxa"/>
            <w:vAlign w:val="bottom"/>
          </w:tcPr>
          <w:p w14:paraId="6C692442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2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8A0ECA5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6620" w:type="dxa"/>
            <w:vAlign w:val="bottom"/>
          </w:tcPr>
          <w:p w14:paraId="70A3225F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3D6A8BB3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1525D89B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72E42FA1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3704175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33014FE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464550C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281F834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5BFD07E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DAA6121" w14:textId="77777777">
        <w:trPr>
          <w:trHeight w:val="102"/>
        </w:trPr>
        <w:tc>
          <w:tcPr>
            <w:tcW w:w="20" w:type="dxa"/>
            <w:vAlign w:val="bottom"/>
          </w:tcPr>
          <w:p w14:paraId="67F36D0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0AB7527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4CB9FC16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ŹRÓDŁO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608A433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648FED0D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Pani / Pana dane do rejestru PESEL </w:t>
            </w:r>
            <w:r>
              <w:rPr>
                <w:rFonts w:ascii="Arial" w:eastAsia="Arial" w:hAnsi="Arial" w:cs="Arial"/>
                <w:sz w:val="18"/>
                <w:szCs w:val="18"/>
              </w:rPr>
              <w:t>wprowadzane są przez następujące</w:t>
            </w:r>
          </w:p>
        </w:tc>
        <w:tc>
          <w:tcPr>
            <w:tcW w:w="0" w:type="dxa"/>
            <w:vAlign w:val="bottom"/>
          </w:tcPr>
          <w:p w14:paraId="0085F23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397B904" w14:textId="77777777">
        <w:trPr>
          <w:trHeight w:val="204"/>
        </w:trPr>
        <w:tc>
          <w:tcPr>
            <w:tcW w:w="20" w:type="dxa"/>
            <w:vAlign w:val="bottom"/>
          </w:tcPr>
          <w:p w14:paraId="7C5D0275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734352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48E912E2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0863488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/>
            <w:vAlign w:val="bottom"/>
          </w:tcPr>
          <w:p w14:paraId="279A0360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5A8035A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01DB4F4" w14:textId="77777777">
        <w:trPr>
          <w:trHeight w:val="211"/>
        </w:trPr>
        <w:tc>
          <w:tcPr>
            <w:tcW w:w="20" w:type="dxa"/>
            <w:vAlign w:val="bottom"/>
          </w:tcPr>
          <w:p w14:paraId="6EA18466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56134DD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D35ED35" w14:textId="77777777" w:rsidR="00B244F7" w:rsidRDefault="007B1C3D">
            <w:pPr>
              <w:spacing w:line="20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POCHODZENIA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8D9EBCF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620" w:type="dxa"/>
            <w:vAlign w:val="bottom"/>
          </w:tcPr>
          <w:p w14:paraId="3B385112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organy:</w:t>
            </w:r>
          </w:p>
        </w:tc>
        <w:tc>
          <w:tcPr>
            <w:tcW w:w="0" w:type="dxa"/>
            <w:vAlign w:val="bottom"/>
          </w:tcPr>
          <w:p w14:paraId="7A8AF67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8851056" w14:textId="77777777">
        <w:trPr>
          <w:trHeight w:val="199"/>
        </w:trPr>
        <w:tc>
          <w:tcPr>
            <w:tcW w:w="20" w:type="dxa"/>
            <w:vAlign w:val="bottom"/>
          </w:tcPr>
          <w:p w14:paraId="4EB3D55F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40D8A75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6858863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BCE2EA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2FE0C411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kierownik urzędu stanu cywilnego sporządzający akt urodzenia,</w:t>
            </w:r>
          </w:p>
        </w:tc>
        <w:tc>
          <w:tcPr>
            <w:tcW w:w="0" w:type="dxa"/>
            <w:vAlign w:val="bottom"/>
          </w:tcPr>
          <w:p w14:paraId="5CCE7C57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E03CBFB" w14:textId="77777777">
        <w:trPr>
          <w:trHeight w:val="81"/>
        </w:trPr>
        <w:tc>
          <w:tcPr>
            <w:tcW w:w="20" w:type="dxa"/>
            <w:vAlign w:val="bottom"/>
          </w:tcPr>
          <w:p w14:paraId="23D0A150" w14:textId="77777777" w:rsidR="00B244F7" w:rsidRDefault="00B244F7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C94D76" w14:textId="77777777" w:rsidR="00B244F7" w:rsidRDefault="00B244F7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66AD61B6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OSOBOWYCH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48A65A6" w14:textId="77777777" w:rsidR="00B244F7" w:rsidRDefault="00B244F7">
            <w:pPr>
              <w:rPr>
                <w:sz w:val="7"/>
                <w:szCs w:val="7"/>
              </w:rPr>
            </w:pPr>
          </w:p>
        </w:tc>
        <w:tc>
          <w:tcPr>
            <w:tcW w:w="6620" w:type="dxa"/>
            <w:vMerge/>
            <w:vAlign w:val="bottom"/>
          </w:tcPr>
          <w:p w14:paraId="6C6A65AC" w14:textId="77777777" w:rsidR="00B244F7" w:rsidRDefault="00B244F7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48CB658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74B0669" w14:textId="77777777">
        <w:trPr>
          <w:trHeight w:val="125"/>
        </w:trPr>
        <w:tc>
          <w:tcPr>
            <w:tcW w:w="20" w:type="dxa"/>
            <w:vAlign w:val="bottom"/>
          </w:tcPr>
          <w:p w14:paraId="32B53C65" w14:textId="77777777" w:rsidR="00B244F7" w:rsidRDefault="00B244F7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DDAAADB" w14:textId="77777777" w:rsidR="00B244F7" w:rsidRDefault="00B244F7">
            <w:pPr>
              <w:rPr>
                <w:sz w:val="10"/>
                <w:szCs w:val="10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78D98E4A" w14:textId="77777777" w:rsidR="00B244F7" w:rsidRDefault="00B244F7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349B1A" w14:textId="77777777" w:rsidR="00B244F7" w:rsidRDefault="00B244F7">
            <w:pPr>
              <w:rPr>
                <w:sz w:val="10"/>
                <w:szCs w:val="10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762F15C6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małżeństwa i zgonu oraz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wprowadzający do tych aktów zmiany, a także</w:t>
            </w:r>
          </w:p>
        </w:tc>
        <w:tc>
          <w:tcPr>
            <w:tcW w:w="0" w:type="dxa"/>
            <w:vAlign w:val="bottom"/>
          </w:tcPr>
          <w:p w14:paraId="07634B4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071DFB6" w14:textId="77777777">
        <w:trPr>
          <w:trHeight w:val="110"/>
        </w:trPr>
        <w:tc>
          <w:tcPr>
            <w:tcW w:w="20" w:type="dxa"/>
            <w:vAlign w:val="bottom"/>
          </w:tcPr>
          <w:p w14:paraId="64419F0B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47F4BF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2928DA2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B507B8F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vMerge/>
            <w:vAlign w:val="bottom"/>
          </w:tcPr>
          <w:p w14:paraId="49A0F284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3E849C6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DF1B128" w14:textId="77777777">
        <w:trPr>
          <w:trHeight w:val="238"/>
        </w:trPr>
        <w:tc>
          <w:tcPr>
            <w:tcW w:w="20" w:type="dxa"/>
            <w:vAlign w:val="bottom"/>
          </w:tcPr>
          <w:p w14:paraId="2BA001FD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4791B9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2523EBD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E1BB55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3807BF94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wydający decyzję o zmianie imienia lub nazwiska,</w:t>
            </w:r>
          </w:p>
        </w:tc>
        <w:tc>
          <w:tcPr>
            <w:tcW w:w="0" w:type="dxa"/>
            <w:vAlign w:val="bottom"/>
          </w:tcPr>
          <w:p w14:paraId="1C4D563A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706F2923" w14:textId="77777777">
        <w:trPr>
          <w:trHeight w:val="252"/>
        </w:trPr>
        <w:tc>
          <w:tcPr>
            <w:tcW w:w="20" w:type="dxa"/>
            <w:vAlign w:val="bottom"/>
          </w:tcPr>
          <w:p w14:paraId="1C262D51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FA5317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F67DFDF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F046406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767E1750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organ gminydokonujący rejestracji obowiązku meldunkowego,</w:t>
            </w:r>
          </w:p>
        </w:tc>
        <w:tc>
          <w:tcPr>
            <w:tcW w:w="0" w:type="dxa"/>
            <w:vAlign w:val="bottom"/>
          </w:tcPr>
          <w:p w14:paraId="5E514FC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668C2D9" w14:textId="77777777">
        <w:trPr>
          <w:trHeight w:val="250"/>
        </w:trPr>
        <w:tc>
          <w:tcPr>
            <w:tcW w:w="20" w:type="dxa"/>
            <w:vAlign w:val="bottom"/>
          </w:tcPr>
          <w:p w14:paraId="738A105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2A281F3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F6009B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26275E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3652A5B1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organ gminy wydający lub unieważniający dowód osobisty,</w:t>
            </w:r>
          </w:p>
        </w:tc>
        <w:tc>
          <w:tcPr>
            <w:tcW w:w="0" w:type="dxa"/>
            <w:vAlign w:val="bottom"/>
          </w:tcPr>
          <w:p w14:paraId="1BAB51A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D4D74A7" w14:textId="77777777">
        <w:trPr>
          <w:trHeight w:val="252"/>
        </w:trPr>
        <w:tc>
          <w:tcPr>
            <w:tcW w:w="20" w:type="dxa"/>
            <w:vAlign w:val="bottom"/>
          </w:tcPr>
          <w:p w14:paraId="4C07BB60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FAC22B9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69BCECAB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FD057AE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46C075D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wojewoda lub konsul RP wydający lub unieważniający paszport,</w:t>
            </w:r>
          </w:p>
        </w:tc>
        <w:tc>
          <w:tcPr>
            <w:tcW w:w="0" w:type="dxa"/>
            <w:vAlign w:val="bottom"/>
          </w:tcPr>
          <w:p w14:paraId="6075ABD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8946380" w14:textId="77777777">
        <w:trPr>
          <w:trHeight w:val="250"/>
        </w:trPr>
        <w:tc>
          <w:tcPr>
            <w:tcW w:w="20" w:type="dxa"/>
            <w:vAlign w:val="bottom"/>
          </w:tcPr>
          <w:p w14:paraId="3F80EA95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FB42DA5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E47F2C6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9397BFC" w14:textId="77777777" w:rsidR="00B244F7" w:rsidRDefault="00B244F7">
            <w:pPr>
              <w:rPr>
                <w:sz w:val="21"/>
                <w:szCs w:val="21"/>
              </w:rPr>
            </w:pPr>
          </w:p>
        </w:tc>
        <w:tc>
          <w:tcPr>
            <w:tcW w:w="6620" w:type="dxa"/>
            <w:vAlign w:val="bottom"/>
          </w:tcPr>
          <w:p w14:paraId="6D56352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18"/>
                <w:szCs w:val="18"/>
              </w:rPr>
              <w:t>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 wojewodalub minister właściwy do spraw wewnętrznych dokonujący zmian</w:t>
            </w:r>
          </w:p>
        </w:tc>
        <w:tc>
          <w:tcPr>
            <w:tcW w:w="0" w:type="dxa"/>
            <w:vAlign w:val="bottom"/>
          </w:tcPr>
          <w:p w14:paraId="1F422BB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69784E2" w14:textId="77777777">
        <w:trPr>
          <w:trHeight w:val="236"/>
        </w:trPr>
        <w:tc>
          <w:tcPr>
            <w:tcW w:w="20" w:type="dxa"/>
            <w:vAlign w:val="bottom"/>
          </w:tcPr>
          <w:p w14:paraId="7FB9F2A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B9FB423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58CE5BBC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FA21DE6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09620242" w14:textId="77777777" w:rsidR="00B244F7" w:rsidRDefault="007B1C3D">
            <w:pPr>
              <w:ind w:left="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 zakresie nabycia lub utraty obywatelstwa polskiego.</w:t>
            </w:r>
          </w:p>
        </w:tc>
        <w:tc>
          <w:tcPr>
            <w:tcW w:w="0" w:type="dxa"/>
            <w:vAlign w:val="bottom"/>
          </w:tcPr>
          <w:p w14:paraId="0FFD61A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157967E" w14:textId="77777777">
        <w:trPr>
          <w:trHeight w:val="238"/>
        </w:trPr>
        <w:tc>
          <w:tcPr>
            <w:tcW w:w="20" w:type="dxa"/>
            <w:vAlign w:val="bottom"/>
          </w:tcPr>
          <w:p w14:paraId="7DD17D5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8C21EA9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7A1F321A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9D2013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28845E17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Rejestr mieszkańców zasilany jest danymi z </w:t>
            </w:r>
            <w:r>
              <w:rPr>
                <w:rFonts w:ascii="Arial" w:eastAsia="Arial" w:hAnsi="Arial" w:cs="Arial"/>
                <w:sz w:val="18"/>
                <w:szCs w:val="18"/>
              </w:rPr>
              <w:t>rejestru PESEL.</w:t>
            </w:r>
          </w:p>
        </w:tc>
        <w:tc>
          <w:tcPr>
            <w:tcW w:w="0" w:type="dxa"/>
            <w:vAlign w:val="bottom"/>
          </w:tcPr>
          <w:p w14:paraId="791A4F0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1018C5C" w14:textId="77777777">
        <w:trPr>
          <w:trHeight w:val="36"/>
        </w:trPr>
        <w:tc>
          <w:tcPr>
            <w:tcW w:w="20" w:type="dxa"/>
            <w:vAlign w:val="bottom"/>
          </w:tcPr>
          <w:p w14:paraId="1835217D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2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952775A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6620" w:type="dxa"/>
            <w:vAlign w:val="bottom"/>
          </w:tcPr>
          <w:p w14:paraId="7BB98CD9" w14:textId="77777777" w:rsidR="00B244F7" w:rsidRDefault="00B244F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185D5E91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4FF0DD58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43727B4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9F0A5DE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40180346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74427529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349592D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692F202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DB3CC4D" w14:textId="77777777">
        <w:trPr>
          <w:trHeight w:val="102"/>
        </w:trPr>
        <w:tc>
          <w:tcPr>
            <w:tcW w:w="20" w:type="dxa"/>
            <w:vAlign w:val="bottom"/>
          </w:tcPr>
          <w:p w14:paraId="666851C2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B1562AE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E7799E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D592ECF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Align w:val="bottom"/>
          </w:tcPr>
          <w:p w14:paraId="01656B88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2ADAF9F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CBD2E93" w14:textId="77777777">
        <w:trPr>
          <w:trHeight w:val="205"/>
        </w:trPr>
        <w:tc>
          <w:tcPr>
            <w:tcW w:w="20" w:type="dxa"/>
            <w:vAlign w:val="bottom"/>
          </w:tcPr>
          <w:p w14:paraId="65B16FF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3212B96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A91FB5A" w14:textId="77777777" w:rsidR="00B244F7" w:rsidRDefault="007B1C3D">
            <w:pPr>
              <w:spacing w:line="20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INFORMACJA O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D6467B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Align w:val="bottom"/>
          </w:tcPr>
          <w:p w14:paraId="2FEB9DEA" w14:textId="77777777" w:rsidR="00B244F7" w:rsidRDefault="007B1C3D">
            <w:pPr>
              <w:spacing w:line="20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Obowiązek podania danych osobowych wynika z ustawy o ewidencji ludności</w:t>
            </w:r>
          </w:p>
        </w:tc>
        <w:tc>
          <w:tcPr>
            <w:tcW w:w="0" w:type="dxa"/>
            <w:vAlign w:val="bottom"/>
          </w:tcPr>
          <w:p w14:paraId="7D15E9F4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24C3B0C" w14:textId="77777777">
        <w:trPr>
          <w:trHeight w:val="209"/>
        </w:trPr>
        <w:tc>
          <w:tcPr>
            <w:tcW w:w="20" w:type="dxa"/>
            <w:vAlign w:val="bottom"/>
          </w:tcPr>
          <w:p w14:paraId="10B09DD7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2A3EBD0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59A78EF" w14:textId="77777777" w:rsidR="00B244F7" w:rsidRDefault="007B1C3D">
            <w:pPr>
              <w:spacing w:line="20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DOWOLNOŚCI LUB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21E31A7" w14:textId="77777777" w:rsidR="00B244F7" w:rsidRDefault="00B244F7">
            <w:pPr>
              <w:rPr>
                <w:sz w:val="18"/>
                <w:szCs w:val="18"/>
              </w:rPr>
            </w:pPr>
          </w:p>
        </w:tc>
        <w:tc>
          <w:tcPr>
            <w:tcW w:w="6620" w:type="dxa"/>
            <w:vAlign w:val="bottom"/>
          </w:tcPr>
          <w:p w14:paraId="6B63C2C9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(art. 8 i 10 ustawy). W przypadku działania na wniosek odmowa podania danych</w:t>
            </w:r>
          </w:p>
        </w:tc>
        <w:tc>
          <w:tcPr>
            <w:tcW w:w="0" w:type="dxa"/>
            <w:vAlign w:val="bottom"/>
          </w:tcPr>
          <w:p w14:paraId="6D34812B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2DF30E0B" w14:textId="77777777">
        <w:trPr>
          <w:trHeight w:val="199"/>
        </w:trPr>
        <w:tc>
          <w:tcPr>
            <w:tcW w:w="20" w:type="dxa"/>
            <w:vAlign w:val="bottom"/>
          </w:tcPr>
          <w:p w14:paraId="1181E88B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FC2E447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32BC5215" w14:textId="77777777" w:rsidR="00B244F7" w:rsidRDefault="007B1C3D">
            <w:pPr>
              <w:spacing w:line="19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OBOWIĄZKU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7DA5C4BE" w14:textId="77777777" w:rsidR="00B244F7" w:rsidRDefault="00B244F7">
            <w:pPr>
              <w:rPr>
                <w:sz w:val="17"/>
                <w:szCs w:val="17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5B79BA69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przez ich </w:t>
            </w:r>
            <w:r>
              <w:rPr>
                <w:rFonts w:ascii="Arial" w:eastAsia="Arial" w:hAnsi="Arial" w:cs="Arial"/>
                <w:sz w:val="18"/>
                <w:szCs w:val="18"/>
              </w:rPr>
              <w:t>posiadacza skutkuje nie zrealizowaniem żądania nadania lub zmiany</w:t>
            </w:r>
          </w:p>
        </w:tc>
        <w:tc>
          <w:tcPr>
            <w:tcW w:w="0" w:type="dxa"/>
            <w:vAlign w:val="bottom"/>
          </w:tcPr>
          <w:p w14:paraId="67F1450E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DD9D378" w14:textId="77777777">
        <w:trPr>
          <w:trHeight w:val="67"/>
        </w:trPr>
        <w:tc>
          <w:tcPr>
            <w:tcW w:w="20" w:type="dxa"/>
            <w:vAlign w:val="bottom"/>
          </w:tcPr>
          <w:p w14:paraId="606E7B4F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97D7233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1780" w:type="dxa"/>
            <w:vMerge w:val="restart"/>
            <w:shd w:val="clear" w:color="auto" w:fill="D9D9D9"/>
            <w:vAlign w:val="bottom"/>
          </w:tcPr>
          <w:p w14:paraId="2C92C29B" w14:textId="77777777" w:rsidR="00B244F7" w:rsidRDefault="007B1C3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PODANIA DANYCH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5407101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6620" w:type="dxa"/>
            <w:vMerge/>
            <w:vAlign w:val="bottom"/>
          </w:tcPr>
          <w:p w14:paraId="643BEBC8" w14:textId="77777777" w:rsidR="00B244F7" w:rsidRDefault="00B244F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69D14F3D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A956B08" w14:textId="77777777">
        <w:trPr>
          <w:trHeight w:val="142"/>
        </w:trPr>
        <w:tc>
          <w:tcPr>
            <w:tcW w:w="20" w:type="dxa"/>
            <w:vAlign w:val="bottom"/>
          </w:tcPr>
          <w:p w14:paraId="4892632F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32F3CB94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780" w:type="dxa"/>
            <w:vMerge/>
            <w:shd w:val="clear" w:color="auto" w:fill="D9D9D9"/>
            <w:vAlign w:val="bottom"/>
          </w:tcPr>
          <w:p w14:paraId="4DD5CDDF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1E47CD70" w14:textId="77777777" w:rsidR="00B244F7" w:rsidRDefault="00B244F7">
            <w:pPr>
              <w:rPr>
                <w:sz w:val="12"/>
                <w:szCs w:val="12"/>
              </w:rPr>
            </w:pPr>
          </w:p>
        </w:tc>
        <w:tc>
          <w:tcPr>
            <w:tcW w:w="6620" w:type="dxa"/>
            <w:vMerge w:val="restart"/>
            <w:vAlign w:val="bottom"/>
          </w:tcPr>
          <w:p w14:paraId="43A10AF8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numeru PESEL, zameldowania, wymeldowania, rejestracji wyjazdu, powrotu lub</w:t>
            </w:r>
          </w:p>
        </w:tc>
        <w:tc>
          <w:tcPr>
            <w:tcW w:w="0" w:type="dxa"/>
            <w:vAlign w:val="bottom"/>
          </w:tcPr>
          <w:p w14:paraId="142E984C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4A6E6887" w14:textId="77777777">
        <w:trPr>
          <w:trHeight w:val="96"/>
        </w:trPr>
        <w:tc>
          <w:tcPr>
            <w:tcW w:w="20" w:type="dxa"/>
            <w:vAlign w:val="bottom"/>
          </w:tcPr>
          <w:p w14:paraId="3138006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C752C5D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4633D2A9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4D25864B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6620" w:type="dxa"/>
            <w:vMerge/>
            <w:vAlign w:val="bottom"/>
          </w:tcPr>
          <w:p w14:paraId="339DD07A" w14:textId="77777777" w:rsidR="00B244F7" w:rsidRDefault="00B244F7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48539B0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0EB8A917" w14:textId="77777777">
        <w:trPr>
          <w:trHeight w:val="240"/>
        </w:trPr>
        <w:tc>
          <w:tcPr>
            <w:tcW w:w="20" w:type="dxa"/>
            <w:vAlign w:val="bottom"/>
          </w:tcPr>
          <w:p w14:paraId="08ACE3DB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BADEFB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AD34C2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71D3F05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68078E43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udostępnienia danych. Nie wykonanie obowiązku meldunkowego przez</w:t>
            </w:r>
          </w:p>
        </w:tc>
        <w:tc>
          <w:tcPr>
            <w:tcW w:w="0" w:type="dxa"/>
            <w:vAlign w:val="bottom"/>
          </w:tcPr>
          <w:p w14:paraId="04E98C51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17C6A66E" w14:textId="77777777">
        <w:trPr>
          <w:trHeight w:val="238"/>
        </w:trPr>
        <w:tc>
          <w:tcPr>
            <w:tcW w:w="20" w:type="dxa"/>
            <w:vAlign w:val="bottom"/>
          </w:tcPr>
          <w:p w14:paraId="5D3B8A8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03E5F91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3E5278E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092B18F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5568FC1E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cudzoziemców nie będących obywatelami państwa członkowskiego UE lub</w:t>
            </w:r>
          </w:p>
        </w:tc>
        <w:tc>
          <w:tcPr>
            <w:tcW w:w="0" w:type="dxa"/>
            <w:vAlign w:val="bottom"/>
          </w:tcPr>
          <w:p w14:paraId="379CDC92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5BE85806" w14:textId="77777777">
        <w:trPr>
          <w:trHeight w:val="238"/>
        </w:trPr>
        <w:tc>
          <w:tcPr>
            <w:tcW w:w="20" w:type="dxa"/>
            <w:vAlign w:val="bottom"/>
          </w:tcPr>
          <w:p w14:paraId="3AEB983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B3A3530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031764C8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33820754" w14:textId="77777777" w:rsidR="00B244F7" w:rsidRDefault="00B244F7">
            <w:pPr>
              <w:rPr>
                <w:sz w:val="20"/>
                <w:szCs w:val="20"/>
              </w:rPr>
            </w:pPr>
          </w:p>
        </w:tc>
        <w:tc>
          <w:tcPr>
            <w:tcW w:w="6620" w:type="dxa"/>
            <w:vAlign w:val="bottom"/>
          </w:tcPr>
          <w:p w14:paraId="1E5FDD9D" w14:textId="77777777" w:rsidR="00B244F7" w:rsidRDefault="007B1C3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członkami ich rodzin zagrożone jest karą grzywny.</w:t>
            </w:r>
          </w:p>
        </w:tc>
        <w:tc>
          <w:tcPr>
            <w:tcW w:w="0" w:type="dxa"/>
            <w:vAlign w:val="bottom"/>
          </w:tcPr>
          <w:p w14:paraId="5EC58E13" w14:textId="77777777" w:rsidR="00B244F7" w:rsidRDefault="00B244F7">
            <w:pPr>
              <w:rPr>
                <w:sz w:val="1"/>
                <w:szCs w:val="1"/>
              </w:rPr>
            </w:pPr>
          </w:p>
        </w:tc>
      </w:tr>
      <w:tr w:rsidR="00B244F7" w14:paraId="368F6AAD" w14:textId="77777777">
        <w:trPr>
          <w:trHeight w:val="34"/>
        </w:trPr>
        <w:tc>
          <w:tcPr>
            <w:tcW w:w="20" w:type="dxa"/>
            <w:vAlign w:val="bottom"/>
          </w:tcPr>
          <w:p w14:paraId="7B85D84F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8C851BF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780" w:type="dxa"/>
            <w:shd w:val="clear" w:color="auto" w:fill="D9D9D9"/>
            <w:vAlign w:val="bottom"/>
          </w:tcPr>
          <w:p w14:paraId="17F500C1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D2AA2F6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6620" w:type="dxa"/>
            <w:vAlign w:val="bottom"/>
          </w:tcPr>
          <w:p w14:paraId="57BA8FB5" w14:textId="77777777" w:rsidR="00B244F7" w:rsidRDefault="00B244F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2B27F284" w14:textId="77777777" w:rsidR="00B244F7" w:rsidRDefault="00B244F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44F7" w14:paraId="6F49BA0B" w14:textId="77777777">
        <w:trPr>
          <w:trHeight w:val="11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36FC359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04A05A97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D9D9D9"/>
            <w:vAlign w:val="bottom"/>
          </w:tcPr>
          <w:p w14:paraId="16C014F2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1F04355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6620" w:type="dxa"/>
            <w:tcBorders>
              <w:bottom w:val="single" w:sz="8" w:space="0" w:color="auto"/>
            </w:tcBorders>
            <w:vAlign w:val="bottom"/>
          </w:tcPr>
          <w:p w14:paraId="5953EF4A" w14:textId="77777777" w:rsidR="00B244F7" w:rsidRDefault="00B244F7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040FDACE" w14:textId="77777777" w:rsidR="00B244F7" w:rsidRDefault="00B244F7">
            <w:pPr>
              <w:rPr>
                <w:sz w:val="1"/>
                <w:szCs w:val="1"/>
              </w:rPr>
            </w:pPr>
          </w:p>
        </w:tc>
      </w:tr>
    </w:tbl>
    <w:p w14:paraId="7A733473" w14:textId="77777777" w:rsidR="00B244F7" w:rsidRDefault="00B244F7">
      <w:pPr>
        <w:spacing w:line="1" w:lineRule="exact"/>
        <w:rPr>
          <w:sz w:val="20"/>
          <w:szCs w:val="20"/>
        </w:rPr>
      </w:pPr>
    </w:p>
    <w:sectPr w:rsidR="00B244F7">
      <w:pgSz w:w="11900" w:h="16838"/>
      <w:pgMar w:top="1376" w:right="1440" w:bottom="1440" w:left="1300" w:header="0" w:footer="0" w:gutter="0"/>
      <w:cols w:space="708" w:equalWidth="0">
        <w:col w:w="916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B23C6"/>
    <w:multiLevelType w:val="hybridMultilevel"/>
    <w:tmpl w:val="84F8C544"/>
    <w:lvl w:ilvl="0" w:tplc="7646C648">
      <w:start w:val="15"/>
      <w:numFmt w:val="lowerLetter"/>
      <w:lvlText w:val="%1"/>
      <w:lvlJc w:val="left"/>
    </w:lvl>
    <w:lvl w:ilvl="1" w:tplc="32741B1A">
      <w:numFmt w:val="decimal"/>
      <w:lvlText w:val=""/>
      <w:lvlJc w:val="left"/>
    </w:lvl>
    <w:lvl w:ilvl="2" w:tplc="393C3EF8">
      <w:numFmt w:val="decimal"/>
      <w:lvlText w:val=""/>
      <w:lvlJc w:val="left"/>
    </w:lvl>
    <w:lvl w:ilvl="3" w:tplc="25A0BF90">
      <w:numFmt w:val="decimal"/>
      <w:lvlText w:val=""/>
      <w:lvlJc w:val="left"/>
    </w:lvl>
    <w:lvl w:ilvl="4" w:tplc="AFC80610">
      <w:numFmt w:val="decimal"/>
      <w:lvlText w:val=""/>
      <w:lvlJc w:val="left"/>
    </w:lvl>
    <w:lvl w:ilvl="5" w:tplc="DE6C9374">
      <w:numFmt w:val="decimal"/>
      <w:lvlText w:val=""/>
      <w:lvlJc w:val="left"/>
    </w:lvl>
    <w:lvl w:ilvl="6" w:tplc="6D90ACA4">
      <w:numFmt w:val="decimal"/>
      <w:lvlText w:val=""/>
      <w:lvlJc w:val="left"/>
    </w:lvl>
    <w:lvl w:ilvl="7" w:tplc="A0A20B3E">
      <w:numFmt w:val="decimal"/>
      <w:lvlText w:val=""/>
      <w:lvlJc w:val="left"/>
    </w:lvl>
    <w:lvl w:ilvl="8" w:tplc="C0647164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4F7"/>
    <w:rsid w:val="007B1C3D"/>
    <w:rsid w:val="00B244F7"/>
    <w:rsid w:val="00D0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84E5"/>
  <w15:docId w15:val="{EBF062C7-FB4A-430B-9CE2-10E9CEE4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hyperlink" Target="http://sip.legalis.pl/document-view.seam?documentId=mfrxilrrgyydimztgm3d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cyfryzacja/kontakt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10" Type="http://schemas.openxmlformats.org/officeDocument/2006/relationships/hyperlink" Target="mailto:iod@msw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mswia/formularz-kontaktowy" TargetMode="External"/><Relationship Id="rId14" Type="http://schemas.openxmlformats.org/officeDocument/2006/relationships/hyperlink" Target="http://sip.legalis.pl/document-view.seam?documentId=mfrxilrrgyydimztgm3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1574</Words>
  <Characters>9446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</cp:revision>
  <dcterms:created xsi:type="dcterms:W3CDTF">2021-06-28T18:28:00Z</dcterms:created>
  <dcterms:modified xsi:type="dcterms:W3CDTF">2021-06-28T18:28:00Z</dcterms:modified>
</cp:coreProperties>
</file>